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9B00" w14:textId="2938F74F" w:rsidR="00140557" w:rsidRDefault="00D21398" w:rsidP="00792073">
      <w:pPr>
        <w:jc w:val="center"/>
        <w:rPr>
          <w:rFonts w:ascii="Bebas Neue" w:hAnsi="Bebas Neue"/>
          <w:sz w:val="56"/>
          <w:szCs w:val="56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EA31A8" wp14:editId="400C743C">
                <wp:simplePos x="0" y="0"/>
                <wp:positionH relativeFrom="margin">
                  <wp:posOffset>3467100</wp:posOffset>
                </wp:positionH>
                <wp:positionV relativeFrom="paragraph">
                  <wp:posOffset>-99695</wp:posOffset>
                </wp:positionV>
                <wp:extent cx="539336" cy="1404620"/>
                <wp:effectExtent l="0" t="0" r="0" b="0"/>
                <wp:wrapNone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B2BD" w14:textId="77777777" w:rsidR="001B0F80" w:rsidRPr="00BC1D30" w:rsidRDefault="001B0F80" w:rsidP="001B0F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EA31A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3pt;margin-top:-7.85pt;width:42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" filled="f" stroked="f">
                <v:textbox style="mso-fit-shape-to-text:t">
                  <w:txbxContent>
                    <w:p w14:paraId="5EDDB2BD" w14:textId="77777777" w:rsidR="001B0F80" w:rsidRPr="00BC1D30" w:rsidRDefault="001B0F80" w:rsidP="001B0F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557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63EE56E" wp14:editId="37830CF0">
            <wp:extent cx="4625975" cy="592489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92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2D6E" w14:textId="2F924D92" w:rsidR="004608EF" w:rsidRDefault="004608EF" w:rsidP="004608EF">
      <w:pPr>
        <w:pBdr>
          <w:top w:val="single" w:sz="12" w:space="1" w:color="000000"/>
          <w:bottom w:val="single" w:sz="12" w:space="1" w:color="000000"/>
        </w:pBdr>
        <w:tabs>
          <w:tab w:val="right" w:pos="7230"/>
        </w:tabs>
        <w:rPr>
          <w:rFonts w:ascii="Century Schoolbook" w:eastAsia="Century Schoolbook" w:hAnsi="Century Schoolbook" w:cs="Century Schoolbook"/>
          <w:sz w:val="20"/>
          <w:szCs w:val="20"/>
        </w:rPr>
      </w:pPr>
      <w:bookmarkStart w:id="0" w:name="_Hlk97419480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IX. évf. </w:t>
      </w:r>
      <w:r w:rsidR="001302F3">
        <w:rPr>
          <w:rFonts w:ascii="Century Schoolbook" w:eastAsia="Century Schoolbook" w:hAnsi="Century Schoolbook" w:cs="Century Schoolbook"/>
          <w:sz w:val="20"/>
          <w:szCs w:val="20"/>
        </w:rPr>
        <w:t>1</w:t>
      </w:r>
      <w:r w:rsidR="000C1A67">
        <w:rPr>
          <w:rFonts w:ascii="Century Schoolbook" w:eastAsia="Century Schoolbook" w:hAnsi="Century Schoolbook" w:cs="Century Schoolbook"/>
          <w:sz w:val="20"/>
          <w:szCs w:val="20"/>
        </w:rPr>
        <w:t>8</w:t>
      </w: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. szám </w:t>
      </w:r>
      <w:proofErr w:type="gramStart"/>
      <w:r w:rsidR="00DF652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Húsvét</w:t>
      </w:r>
      <w:proofErr w:type="gramEnd"/>
      <w:r w:rsidR="00D92908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 </w:t>
      </w:r>
      <w:r w:rsidR="000C1A67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3</w:t>
      </w:r>
      <w:r w:rsidR="00D92908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 xml:space="preserve">. </w:t>
      </w:r>
      <w:r w:rsidR="00DF6529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vasárnap</w:t>
      </w:r>
      <w:r w:rsidR="00D92908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ja</w:t>
      </w:r>
      <w:r>
        <w:rPr>
          <w:rFonts w:ascii="Century Schoolbook" w:eastAsia="Century Schoolbook" w:hAnsi="Century Schoolbook" w:cs="Century Schoolbook"/>
          <w:sz w:val="20"/>
          <w:szCs w:val="20"/>
        </w:rPr>
        <w:tab/>
        <w:t>2022.</w:t>
      </w:r>
      <w:r w:rsidR="00B21FB1">
        <w:rPr>
          <w:rFonts w:ascii="Century Schoolbook" w:eastAsia="Century Schoolbook" w:hAnsi="Century Schoolbook" w:cs="Century Schoolbook"/>
          <w:sz w:val="20"/>
          <w:szCs w:val="20"/>
        </w:rPr>
        <w:t xml:space="preserve"> </w:t>
      </w:r>
      <w:r w:rsidR="000C1A67">
        <w:rPr>
          <w:rFonts w:ascii="Century Schoolbook" w:eastAsia="Century Schoolbook" w:hAnsi="Century Schoolbook" w:cs="Century Schoolbook"/>
          <w:sz w:val="20"/>
          <w:szCs w:val="20"/>
        </w:rPr>
        <w:t>május 1</w:t>
      </w:r>
      <w:r>
        <w:rPr>
          <w:rFonts w:ascii="Century Schoolbook" w:eastAsia="Century Schoolbook" w:hAnsi="Century Schoolbook" w:cs="Century Schoolbook"/>
          <w:sz w:val="20"/>
          <w:szCs w:val="20"/>
        </w:rPr>
        <w:t>.</w:t>
      </w:r>
    </w:p>
    <w:p w14:paraId="2BF63969" w14:textId="5681FF75" w:rsidR="002E6B61" w:rsidRPr="000D4D13" w:rsidRDefault="002E6B61" w:rsidP="000D4D13">
      <w:pPr>
        <w:pStyle w:val="Szvegtrzs"/>
        <w:kinsoku w:val="0"/>
        <w:overflowPunct w:val="0"/>
        <w:ind w:left="0"/>
        <w:jc w:val="center"/>
        <w:rPr>
          <w:bCs/>
          <w:color w:val="595456"/>
          <w:sz w:val="24"/>
          <w:szCs w:val="24"/>
        </w:rPr>
      </w:pPr>
      <w:bookmarkStart w:id="1" w:name="_Hlk90778184"/>
      <w:bookmarkEnd w:id="0"/>
      <w:bookmarkEnd w:id="1"/>
      <w:r w:rsidRPr="000D4D13">
        <w:rPr>
          <w:b/>
          <w:bCs/>
          <w:color w:val="3F3838"/>
          <w:sz w:val="24"/>
          <w:szCs w:val="24"/>
        </w:rPr>
        <w:t>B</w:t>
      </w:r>
      <w:r w:rsidRPr="000D4D13">
        <w:rPr>
          <w:b/>
          <w:bCs/>
          <w:color w:val="595456"/>
          <w:sz w:val="24"/>
          <w:szCs w:val="24"/>
        </w:rPr>
        <w:t xml:space="preserve">.) </w:t>
      </w:r>
      <w:r w:rsidRPr="000D4D13">
        <w:rPr>
          <w:b/>
          <w:bCs/>
          <w:iCs/>
          <w:color w:val="595456"/>
          <w:sz w:val="24"/>
          <w:szCs w:val="24"/>
        </w:rPr>
        <w:t>AZ</w:t>
      </w:r>
      <w:r w:rsidRPr="000D4D13">
        <w:rPr>
          <w:b/>
          <w:bCs/>
          <w:i/>
          <w:iCs/>
          <w:color w:val="595456"/>
          <w:sz w:val="24"/>
          <w:szCs w:val="24"/>
        </w:rPr>
        <w:t xml:space="preserve"> </w:t>
      </w:r>
      <w:r w:rsidR="000D4D13" w:rsidRPr="000D4D13">
        <w:rPr>
          <w:b/>
          <w:bCs/>
          <w:color w:val="595456"/>
          <w:sz w:val="24"/>
          <w:szCs w:val="24"/>
        </w:rPr>
        <w:t>ÁTADÁS</w:t>
      </w:r>
      <w:r w:rsidRPr="000D4D13">
        <w:rPr>
          <w:b/>
          <w:bCs/>
          <w:color w:val="595456"/>
          <w:sz w:val="24"/>
          <w:szCs w:val="24"/>
        </w:rPr>
        <w:t xml:space="preserve"> </w:t>
      </w:r>
      <w:r w:rsidRPr="000D4D13">
        <w:rPr>
          <w:b/>
          <w:bCs/>
          <w:color w:val="F64459"/>
          <w:sz w:val="24"/>
          <w:szCs w:val="24"/>
        </w:rPr>
        <w:t>(</w:t>
      </w:r>
      <w:r w:rsidRPr="000D4D13">
        <w:rPr>
          <w:b/>
          <w:bCs/>
          <w:color w:val="595456"/>
          <w:sz w:val="24"/>
          <w:szCs w:val="24"/>
        </w:rPr>
        <w:t>TRADICI</w:t>
      </w:r>
      <w:r w:rsidRPr="000D4D13">
        <w:rPr>
          <w:b/>
          <w:bCs/>
          <w:color w:val="3F3838"/>
          <w:sz w:val="24"/>
          <w:szCs w:val="24"/>
        </w:rPr>
        <w:t>O</w:t>
      </w:r>
      <w:r w:rsidRPr="000D4D13">
        <w:rPr>
          <w:b/>
          <w:bCs/>
          <w:color w:val="F64459"/>
          <w:sz w:val="24"/>
          <w:szCs w:val="24"/>
        </w:rPr>
        <w:t xml:space="preserve">) </w:t>
      </w:r>
      <w:r w:rsidRPr="000D4D13">
        <w:rPr>
          <w:b/>
          <w:bCs/>
          <w:color w:val="3F3838"/>
          <w:sz w:val="24"/>
          <w:szCs w:val="24"/>
        </w:rPr>
        <w:t>SZ</w:t>
      </w:r>
      <w:r w:rsidRPr="000D4D13">
        <w:rPr>
          <w:b/>
          <w:bCs/>
          <w:color w:val="595456"/>
          <w:sz w:val="24"/>
          <w:szCs w:val="24"/>
        </w:rPr>
        <w:t>E</w:t>
      </w:r>
      <w:r w:rsidRPr="000D4D13">
        <w:rPr>
          <w:b/>
          <w:bCs/>
          <w:color w:val="3F3838"/>
          <w:sz w:val="24"/>
          <w:szCs w:val="24"/>
        </w:rPr>
        <w:t>R</w:t>
      </w:r>
      <w:r w:rsidRPr="000D4D13">
        <w:rPr>
          <w:b/>
          <w:bCs/>
          <w:color w:val="595456"/>
          <w:sz w:val="24"/>
          <w:szCs w:val="24"/>
        </w:rPr>
        <w:t>T</w:t>
      </w:r>
      <w:r w:rsidRPr="000D4D13">
        <w:rPr>
          <w:b/>
          <w:bCs/>
          <w:color w:val="3F3838"/>
          <w:sz w:val="24"/>
          <w:szCs w:val="24"/>
        </w:rPr>
        <w:t>AR</w:t>
      </w:r>
      <w:r w:rsidRPr="000D4D13">
        <w:rPr>
          <w:b/>
          <w:bCs/>
          <w:color w:val="595456"/>
          <w:sz w:val="24"/>
          <w:szCs w:val="24"/>
        </w:rPr>
        <w:t>T</w:t>
      </w:r>
      <w:r w:rsidR="00144CAB">
        <w:rPr>
          <w:b/>
          <w:bCs/>
          <w:color w:val="3F3838"/>
          <w:sz w:val="24"/>
          <w:szCs w:val="24"/>
        </w:rPr>
        <w:t>Á</w:t>
      </w:r>
      <w:r w:rsidRPr="000D4D13">
        <w:rPr>
          <w:b/>
          <w:bCs/>
          <w:color w:val="595456"/>
          <w:sz w:val="24"/>
          <w:szCs w:val="24"/>
        </w:rPr>
        <w:t>SA</w:t>
      </w:r>
      <w:r w:rsidR="000D4D13">
        <w:rPr>
          <w:b/>
          <w:bCs/>
          <w:color w:val="595456"/>
          <w:sz w:val="24"/>
          <w:szCs w:val="24"/>
        </w:rPr>
        <w:t xml:space="preserve"> ELSŐÁLDOZÓKNAK ÉS BÉRMÁLKOZÓKNAK</w:t>
      </w:r>
    </w:p>
    <w:p w14:paraId="0D35B794" w14:textId="543202DF" w:rsidR="002E6B61" w:rsidRPr="004D1A6B" w:rsidRDefault="00144CAB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noProof/>
        </w:rPr>
        <w:drawing>
          <wp:anchor distT="0" distB="0" distL="114300" distR="114300" simplePos="0" relativeHeight="251683840" behindDoc="0" locked="0" layoutInCell="1" allowOverlap="1" wp14:anchorId="42DBCDA7" wp14:editId="35E0B3FE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824355" cy="1824355"/>
            <wp:effectExtent l="0" t="0" r="4445" b="4445"/>
            <wp:wrapSquare wrapText="bothSides"/>
            <wp:docPr id="2" name="Kép 2" descr="JPkere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keresz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58" cy="18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61" w:rsidRPr="004D1A6B">
        <w:rPr>
          <w:sz w:val="24"/>
          <w:szCs w:val="24"/>
        </w:rPr>
        <w:t xml:space="preserve">Miután a </w:t>
      </w:r>
      <w:proofErr w:type="spellStart"/>
      <w:r w:rsidR="002E6B61" w:rsidRPr="004D1A6B">
        <w:rPr>
          <w:sz w:val="24"/>
          <w:szCs w:val="24"/>
        </w:rPr>
        <w:t>katekumenek</w:t>
      </w:r>
      <w:proofErr w:type="spellEnd"/>
      <w:r w:rsidR="002E6B61" w:rsidRPr="004D1A6B">
        <w:rPr>
          <w:sz w:val="24"/>
          <w:szCs w:val="24"/>
        </w:rPr>
        <w:t xml:space="preserve"> oktatása befejeződött, vagy már elegendő ideje tart, az Egyház anyai szeretettel átadja nekik azokat a szövegeket, amelyek ősi időktől fogva </w:t>
      </w:r>
      <w:proofErr w:type="spellStart"/>
      <w:r w:rsidR="002E6B61" w:rsidRPr="004D1A6B">
        <w:rPr>
          <w:sz w:val="24"/>
          <w:szCs w:val="24"/>
        </w:rPr>
        <w:t>őrzik</w:t>
      </w:r>
      <w:proofErr w:type="spellEnd"/>
      <w:r w:rsidR="002E6B61" w:rsidRPr="004D1A6B">
        <w:rPr>
          <w:sz w:val="24"/>
          <w:szCs w:val="24"/>
        </w:rPr>
        <w:t xml:space="preserve"> a hitre és az imára vonatkozó tudnivalókat.</w:t>
      </w:r>
    </w:p>
    <w:p w14:paraId="60D06D40" w14:textId="1C9F9996" w:rsidR="002E6B61" w:rsidRPr="004D1A6B" w:rsidRDefault="002E6B61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sz w:val="24"/>
          <w:szCs w:val="24"/>
        </w:rPr>
        <w:t xml:space="preserve">Lehetséges, hogy a </w:t>
      </w:r>
      <w:proofErr w:type="spellStart"/>
      <w:r w:rsidRPr="004D1A6B">
        <w:rPr>
          <w:sz w:val="24"/>
          <w:szCs w:val="24"/>
        </w:rPr>
        <w:t>katekumenek</w:t>
      </w:r>
      <w:proofErr w:type="spellEnd"/>
      <w:r w:rsidRPr="004D1A6B">
        <w:rPr>
          <w:sz w:val="24"/>
          <w:szCs w:val="24"/>
        </w:rPr>
        <w:t xml:space="preserve"> már ismerik ezeket az imákat, (</w:t>
      </w:r>
      <w:proofErr w:type="gramStart"/>
      <w:r w:rsidRPr="004D1A6B">
        <w:rPr>
          <w:sz w:val="24"/>
          <w:szCs w:val="24"/>
        </w:rPr>
        <w:t>pl.</w:t>
      </w:r>
      <w:proofErr w:type="gramEnd"/>
      <w:r w:rsidRPr="004D1A6B">
        <w:rPr>
          <w:sz w:val="24"/>
          <w:szCs w:val="24"/>
        </w:rPr>
        <w:t xml:space="preserve"> ha valaki nem a keresztségre, hanem a bérmálásra vagy az elsőáldozásra készül) a szertartás mindenképpen segíti őket - és magát a közösséget is -, hogy tudatosítsák magukban, milyen nagy ajándék számukra a Hitvallás és az Úr imádsága. Ünnepeljék is azt meg.</w:t>
      </w:r>
    </w:p>
    <w:p w14:paraId="7E38A4BB" w14:textId="77777777" w:rsidR="002E6B61" w:rsidRPr="004D1A6B" w:rsidRDefault="002E6B61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sz w:val="24"/>
          <w:szCs w:val="24"/>
        </w:rPr>
        <w:t xml:space="preserve">A </w:t>
      </w:r>
      <w:proofErr w:type="spellStart"/>
      <w:r w:rsidRPr="004D1A6B">
        <w:rPr>
          <w:sz w:val="24"/>
          <w:szCs w:val="24"/>
        </w:rPr>
        <w:t>katekumeneknek</w:t>
      </w:r>
      <w:proofErr w:type="spellEnd"/>
      <w:r w:rsidRPr="004D1A6B">
        <w:rPr>
          <w:sz w:val="24"/>
          <w:szCs w:val="24"/>
        </w:rPr>
        <w:t xml:space="preserve"> feladatává teszi, hogy az elkövetkezendő időben a hit ünnepélyes megvallása (</w:t>
      </w:r>
      <w:proofErr w:type="spellStart"/>
      <w:r w:rsidRPr="004D1A6B">
        <w:rPr>
          <w:sz w:val="24"/>
          <w:szCs w:val="24"/>
        </w:rPr>
        <w:t>reddíció</w:t>
      </w:r>
      <w:proofErr w:type="spellEnd"/>
      <w:r w:rsidRPr="004D1A6B">
        <w:rPr>
          <w:sz w:val="24"/>
          <w:szCs w:val="24"/>
        </w:rPr>
        <w:t>) szertartásáig különösen is foglalkozzanak azzal, hogy mit jelent életükben a Hitvallás és az Úr imádsága.</w:t>
      </w:r>
    </w:p>
    <w:p w14:paraId="5E1496D6" w14:textId="244A5180" w:rsidR="002E6B61" w:rsidRPr="004D1A6B" w:rsidRDefault="002E6B61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sz w:val="24"/>
          <w:szCs w:val="24"/>
        </w:rPr>
        <w:t>Kívánatos, hogy ez a szertartás a köznapi mise igeliturgiája után történjék, az átadások szertartásának megfelelően (</w:t>
      </w:r>
      <w:r w:rsidR="000D4D13" w:rsidRPr="004D1A6B">
        <w:rPr>
          <w:sz w:val="24"/>
          <w:szCs w:val="24"/>
        </w:rPr>
        <w:t>O</w:t>
      </w:r>
      <w:r w:rsidRPr="004D1A6B">
        <w:rPr>
          <w:sz w:val="24"/>
          <w:szCs w:val="24"/>
        </w:rPr>
        <w:t>ICA 185. szám).</w:t>
      </w:r>
    </w:p>
    <w:p w14:paraId="56EB8827" w14:textId="2A71F936" w:rsidR="002E6B61" w:rsidRPr="004D1A6B" w:rsidRDefault="004D1A6B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noProof/>
        </w:rPr>
        <w:drawing>
          <wp:anchor distT="0" distB="0" distL="114300" distR="114300" simplePos="0" relativeHeight="251684864" behindDoc="0" locked="0" layoutInCell="1" allowOverlap="1" wp14:anchorId="78861308" wp14:editId="71725572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2650490" cy="1891030"/>
            <wp:effectExtent l="0" t="0" r="0" b="0"/>
            <wp:wrapSquare wrapText="bothSides"/>
            <wp:docPr id="3" name="Kép 3" descr="Magyar Szó Online - Vélemény - „A jó pásztor életét adja a juhokér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yar Szó Online - Vélemény - „A jó pásztor életét adja a juhokért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61" w:rsidRPr="004D1A6B">
        <w:rPr>
          <w:sz w:val="24"/>
          <w:szCs w:val="24"/>
        </w:rPr>
        <w:t>A szertartás időpontjára vonatkozó javaslatokat lásd az MKPK lelkipásztori útmutatásának 59. pontjában.</w:t>
      </w:r>
    </w:p>
    <w:p w14:paraId="7EE02122" w14:textId="4A44E588" w:rsidR="000D4D13" w:rsidRPr="004D1A6B" w:rsidRDefault="000D4D13" w:rsidP="000D4D13">
      <w:pPr>
        <w:pStyle w:val="Szvegtrzs"/>
        <w:kinsoku w:val="0"/>
        <w:overflowPunct w:val="0"/>
        <w:ind w:left="0" w:firstLine="284"/>
        <w:jc w:val="both"/>
        <w:rPr>
          <w:sz w:val="24"/>
          <w:szCs w:val="24"/>
        </w:rPr>
      </w:pPr>
      <w:r w:rsidRPr="004D1A6B">
        <w:rPr>
          <w:sz w:val="24"/>
          <w:szCs w:val="24"/>
        </w:rPr>
        <w:t>Vasárnapi ünnepélyes szertartás esetében az olvasmányokat a vasárnap olvasmányaiból kell venni.</w:t>
      </w:r>
    </w:p>
    <w:p w14:paraId="581D3AEF" w14:textId="4415B610" w:rsidR="002E6B61" w:rsidRDefault="004D1A6B" w:rsidP="000D4D1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Húsvét 4. vasárnapján </w:t>
      </w:r>
      <w:r w:rsidRPr="004D1A6B">
        <w:rPr>
          <w:rFonts w:cs="Times New Roman"/>
          <w:szCs w:val="24"/>
        </w:rPr>
        <w:t>könyörgőnap van papi hivatásokért.</w:t>
      </w:r>
    </w:p>
    <w:p w14:paraId="0BFE4703" w14:textId="45DF7871" w:rsidR="004D1A6B" w:rsidRDefault="004D1A6B" w:rsidP="000D4D13">
      <w:pPr>
        <w:jc w:val="both"/>
        <w:rPr>
          <w:rFonts w:cs="Times New Roman"/>
          <w:szCs w:val="24"/>
        </w:rPr>
      </w:pPr>
    </w:p>
    <w:p w14:paraId="291C6606" w14:textId="4182C39B" w:rsidR="004D1A6B" w:rsidRDefault="004D1A6B" w:rsidP="000D4D13">
      <w:pPr>
        <w:jc w:val="both"/>
        <w:rPr>
          <w:rFonts w:cs="Times New Roman"/>
          <w:szCs w:val="24"/>
        </w:rPr>
      </w:pPr>
    </w:p>
    <w:p w14:paraId="5096D977" w14:textId="462180FF" w:rsidR="004D1A6B" w:rsidRDefault="004D1A6B" w:rsidP="000D4D13">
      <w:pPr>
        <w:jc w:val="both"/>
        <w:rPr>
          <w:rFonts w:cs="Times New Roman"/>
          <w:szCs w:val="24"/>
        </w:rPr>
      </w:pPr>
    </w:p>
    <w:p w14:paraId="31EE62C3" w14:textId="7ACEDB19" w:rsidR="002E6B61" w:rsidRDefault="002E6B61" w:rsidP="000D4D13">
      <w:pPr>
        <w:pStyle w:val="Szvegtrzs"/>
        <w:kinsoku w:val="0"/>
        <w:overflowPunct w:val="0"/>
        <w:ind w:left="0"/>
        <w:jc w:val="center"/>
        <w:rPr>
          <w:color w:val="F2566E"/>
          <w:sz w:val="24"/>
          <w:szCs w:val="24"/>
        </w:rPr>
      </w:pPr>
      <w:r w:rsidRPr="000D4D13">
        <w:rPr>
          <w:b/>
          <w:bCs/>
          <w:color w:val="383333"/>
          <w:sz w:val="24"/>
          <w:szCs w:val="24"/>
        </w:rPr>
        <w:lastRenderedPageBreak/>
        <w:t xml:space="preserve">A </w:t>
      </w:r>
      <w:r w:rsidR="000D4D13">
        <w:rPr>
          <w:b/>
          <w:bCs/>
          <w:color w:val="383333"/>
          <w:sz w:val="24"/>
          <w:szCs w:val="24"/>
        </w:rPr>
        <w:t>HITVALLÁS</w:t>
      </w:r>
      <w:r w:rsidRPr="000D4D13">
        <w:rPr>
          <w:b/>
          <w:bCs/>
          <w:color w:val="383333"/>
          <w:sz w:val="24"/>
          <w:szCs w:val="24"/>
        </w:rPr>
        <w:t xml:space="preserve"> SZ</w:t>
      </w:r>
      <w:r w:rsidR="000D4D13">
        <w:rPr>
          <w:b/>
          <w:bCs/>
          <w:color w:val="383333"/>
          <w:sz w:val="24"/>
          <w:szCs w:val="24"/>
        </w:rPr>
        <w:t>Ö</w:t>
      </w:r>
      <w:r w:rsidRPr="000D4D13">
        <w:rPr>
          <w:b/>
          <w:bCs/>
          <w:color w:val="383333"/>
          <w:sz w:val="24"/>
          <w:szCs w:val="24"/>
        </w:rPr>
        <w:t>VEG</w:t>
      </w:r>
      <w:r w:rsidR="000D4D13">
        <w:rPr>
          <w:b/>
          <w:bCs/>
          <w:color w:val="383333"/>
          <w:sz w:val="24"/>
          <w:szCs w:val="24"/>
        </w:rPr>
        <w:t>É</w:t>
      </w:r>
      <w:r w:rsidRPr="000D4D13">
        <w:rPr>
          <w:b/>
          <w:bCs/>
          <w:color w:val="383333"/>
          <w:sz w:val="24"/>
          <w:szCs w:val="24"/>
        </w:rPr>
        <w:t xml:space="preserve">NEK </w:t>
      </w:r>
      <w:r w:rsidR="000D4D13">
        <w:rPr>
          <w:b/>
          <w:bCs/>
          <w:color w:val="383333"/>
          <w:sz w:val="24"/>
          <w:szCs w:val="24"/>
        </w:rPr>
        <w:t>Á</w:t>
      </w:r>
      <w:r w:rsidRPr="000D4D13">
        <w:rPr>
          <w:b/>
          <w:bCs/>
          <w:color w:val="383333"/>
          <w:sz w:val="24"/>
          <w:szCs w:val="24"/>
        </w:rPr>
        <w:t>TAD</w:t>
      </w:r>
      <w:r w:rsidR="000D4D13">
        <w:rPr>
          <w:b/>
          <w:bCs/>
          <w:color w:val="383333"/>
          <w:sz w:val="24"/>
          <w:szCs w:val="24"/>
        </w:rPr>
        <w:t>Á</w:t>
      </w:r>
      <w:r w:rsidRPr="000D4D13">
        <w:rPr>
          <w:b/>
          <w:bCs/>
          <w:color w:val="383333"/>
          <w:sz w:val="24"/>
          <w:szCs w:val="24"/>
        </w:rPr>
        <w:t xml:space="preserve">SA </w:t>
      </w:r>
      <w:r w:rsidRPr="000D4D13">
        <w:rPr>
          <w:color w:val="F2566E"/>
          <w:sz w:val="24"/>
          <w:szCs w:val="24"/>
        </w:rPr>
        <w:t>(OICA 183-191. szám)</w:t>
      </w:r>
    </w:p>
    <w:p w14:paraId="7EBDE2AA" w14:textId="77777777" w:rsidR="00144CAB" w:rsidRPr="000D4D13" w:rsidRDefault="00144CAB" w:rsidP="000D4D13">
      <w:pPr>
        <w:pStyle w:val="Szvegtrzs"/>
        <w:kinsoku w:val="0"/>
        <w:overflowPunct w:val="0"/>
        <w:ind w:left="0"/>
        <w:jc w:val="center"/>
        <w:rPr>
          <w:color w:val="F2566E"/>
          <w:sz w:val="24"/>
          <w:szCs w:val="24"/>
        </w:rPr>
      </w:pPr>
    </w:p>
    <w:p w14:paraId="08A90080" w14:textId="3AEC1A66" w:rsidR="002E6B61" w:rsidRPr="000D4D13" w:rsidRDefault="002E6B61" w:rsidP="000D4D13">
      <w:pPr>
        <w:pStyle w:val="Szvegtrzs"/>
        <w:kinsoku w:val="0"/>
        <w:overflowPunct w:val="0"/>
        <w:ind w:left="0"/>
        <w:rPr>
          <w:i/>
          <w:iCs/>
          <w:color w:val="F2566E"/>
          <w:sz w:val="24"/>
          <w:szCs w:val="24"/>
        </w:rPr>
      </w:pPr>
      <w:r w:rsidRPr="000D4D13">
        <w:rPr>
          <w:i/>
          <w:iCs/>
          <w:color w:val="F2566E"/>
          <w:sz w:val="24"/>
          <w:szCs w:val="24"/>
        </w:rPr>
        <w:t xml:space="preserve">A </w:t>
      </w:r>
      <w:proofErr w:type="spellStart"/>
      <w:r w:rsidRPr="000D4D13">
        <w:rPr>
          <w:i/>
          <w:iCs/>
          <w:color w:val="F2566E"/>
          <w:sz w:val="24"/>
          <w:szCs w:val="24"/>
        </w:rPr>
        <w:t>celebr</w:t>
      </w:r>
      <w:r w:rsidR="00144CAB">
        <w:rPr>
          <w:i/>
          <w:iCs/>
          <w:color w:val="F2566E"/>
          <w:sz w:val="24"/>
          <w:szCs w:val="24"/>
        </w:rPr>
        <w:t>á</w:t>
      </w:r>
      <w:r w:rsidRPr="000D4D13">
        <w:rPr>
          <w:i/>
          <w:iCs/>
          <w:color w:val="F2566E"/>
          <w:sz w:val="24"/>
          <w:szCs w:val="24"/>
        </w:rPr>
        <w:t>ns</w:t>
      </w:r>
      <w:proofErr w:type="spellEnd"/>
      <w:r w:rsidRPr="000D4D13">
        <w:rPr>
          <w:i/>
          <w:iCs/>
          <w:color w:val="F2566E"/>
          <w:sz w:val="24"/>
          <w:szCs w:val="24"/>
        </w:rPr>
        <w:t xml:space="preserve"> ilyen vagy hasonló szavakkal folytatja:</w:t>
      </w:r>
    </w:p>
    <w:p w14:paraId="40F27B9B" w14:textId="77777777" w:rsidR="002E6B61" w:rsidRPr="000D4D13" w:rsidRDefault="002E6B61" w:rsidP="000D4D13">
      <w:pPr>
        <w:pStyle w:val="Szvegtrzs"/>
        <w:kinsoku w:val="0"/>
        <w:overflowPunct w:val="0"/>
        <w:ind w:left="0"/>
        <w:jc w:val="both"/>
        <w:rPr>
          <w:color w:val="383333"/>
          <w:sz w:val="24"/>
          <w:szCs w:val="24"/>
        </w:rPr>
      </w:pPr>
      <w:r w:rsidRPr="000D4D13">
        <w:rPr>
          <w:color w:val="383333"/>
          <w:sz w:val="24"/>
          <w:szCs w:val="24"/>
        </w:rPr>
        <w:t xml:space="preserve">Jöjjenek ide a </w:t>
      </w:r>
      <w:proofErr w:type="spellStart"/>
      <w:r w:rsidRPr="000D4D13">
        <w:rPr>
          <w:color w:val="383333"/>
          <w:sz w:val="24"/>
          <w:szCs w:val="24"/>
        </w:rPr>
        <w:t>katekumenek</w:t>
      </w:r>
      <w:proofErr w:type="spellEnd"/>
      <w:r w:rsidRPr="000D4D13">
        <w:rPr>
          <w:color w:val="383333"/>
          <w:sz w:val="24"/>
          <w:szCs w:val="24"/>
        </w:rPr>
        <w:t>, akiket kiválasztottunk, hogy az Egyháztól megkapják a Hitvallásnak és az Úr imádságának szövegét.</w:t>
      </w:r>
    </w:p>
    <w:p w14:paraId="73318CC2" w14:textId="1B3527E8" w:rsidR="002E6B61" w:rsidRPr="000D4D13" w:rsidRDefault="002E6B61" w:rsidP="00144CAB">
      <w:pPr>
        <w:pStyle w:val="Szvegtrzs"/>
        <w:kinsoku w:val="0"/>
        <w:overflowPunct w:val="0"/>
        <w:ind w:left="0" w:firstLine="284"/>
        <w:jc w:val="both"/>
        <w:rPr>
          <w:i/>
          <w:iCs/>
          <w:color w:val="F2546D"/>
          <w:sz w:val="24"/>
          <w:szCs w:val="24"/>
        </w:rPr>
      </w:pPr>
      <w:r w:rsidRPr="000D4D13">
        <w:rPr>
          <w:i/>
          <w:iCs/>
          <w:color w:val="F2546D"/>
          <w:sz w:val="24"/>
          <w:szCs w:val="24"/>
        </w:rPr>
        <w:t xml:space="preserve">Az előző hetekben a </w:t>
      </w:r>
      <w:proofErr w:type="spellStart"/>
      <w:r w:rsidRPr="000D4D13">
        <w:rPr>
          <w:i/>
          <w:iCs/>
          <w:color w:val="F2546D"/>
          <w:sz w:val="24"/>
          <w:szCs w:val="24"/>
        </w:rPr>
        <w:t>katekéták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beszéljenek a </w:t>
      </w:r>
      <w:proofErr w:type="spellStart"/>
      <w:r w:rsidRPr="000D4D13">
        <w:rPr>
          <w:i/>
          <w:iCs/>
          <w:color w:val="F2546D"/>
          <w:sz w:val="24"/>
          <w:szCs w:val="24"/>
        </w:rPr>
        <w:t>ketekumenekkel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arról, hogy mit jelent számukra a </w:t>
      </w:r>
      <w:proofErr w:type="spellStart"/>
      <w:r w:rsidRPr="000D4D13">
        <w:rPr>
          <w:i/>
          <w:iCs/>
          <w:color w:val="F2546D"/>
          <w:sz w:val="24"/>
          <w:szCs w:val="24"/>
        </w:rPr>
        <w:t>katekumenátus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. A </w:t>
      </w:r>
      <w:proofErr w:type="spellStart"/>
      <w:r w:rsidRPr="000D4D13">
        <w:rPr>
          <w:i/>
          <w:iCs/>
          <w:color w:val="F2546D"/>
          <w:sz w:val="24"/>
          <w:szCs w:val="24"/>
        </w:rPr>
        <w:t>katekumenek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próbálják néhány sorban leírni ezt. A pap néhányukat megkérheti, hogy olvassák fel, amit leírtak</w:t>
      </w:r>
      <w:r w:rsidRPr="000D4D13">
        <w:rPr>
          <w:i/>
          <w:iCs/>
          <w:color w:val="F46E8A"/>
          <w:sz w:val="24"/>
          <w:szCs w:val="24"/>
        </w:rPr>
        <w:t xml:space="preserve">. </w:t>
      </w:r>
      <w:r w:rsidRPr="000D4D13">
        <w:rPr>
          <w:i/>
          <w:iCs/>
          <w:color w:val="F2546D"/>
          <w:sz w:val="24"/>
          <w:szCs w:val="24"/>
        </w:rPr>
        <w:t xml:space="preserve">A </w:t>
      </w:r>
      <w:proofErr w:type="spellStart"/>
      <w:r w:rsidRPr="000D4D13">
        <w:rPr>
          <w:i/>
          <w:iCs/>
          <w:color w:val="F2546D"/>
          <w:sz w:val="24"/>
          <w:szCs w:val="24"/>
        </w:rPr>
        <w:t>katekéták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vagy a pap néhány személyes szóval beszámolhatnak a jel</w:t>
      </w:r>
      <w:r w:rsidR="00144CAB">
        <w:rPr>
          <w:i/>
          <w:iCs/>
          <w:color w:val="F2546D"/>
          <w:sz w:val="24"/>
          <w:szCs w:val="24"/>
        </w:rPr>
        <w:t>ö</w:t>
      </w:r>
      <w:r w:rsidRPr="000D4D13">
        <w:rPr>
          <w:i/>
          <w:iCs/>
          <w:color w:val="F2546D"/>
          <w:sz w:val="24"/>
          <w:szCs w:val="24"/>
        </w:rPr>
        <w:t xml:space="preserve">ltek felkészüléséről. A </w:t>
      </w:r>
      <w:proofErr w:type="spellStart"/>
      <w:r w:rsidRPr="000D4D13">
        <w:rPr>
          <w:i/>
          <w:iCs/>
          <w:color w:val="F2546D"/>
          <w:sz w:val="24"/>
          <w:szCs w:val="24"/>
        </w:rPr>
        <w:t>katekumenek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a leírt gondolatokat a felajánláskor az oltárra helyezhetik.</w:t>
      </w:r>
    </w:p>
    <w:p w14:paraId="2FEBB727" w14:textId="194B0F46" w:rsidR="002E6B61" w:rsidRPr="000D4D13" w:rsidRDefault="002E6B61" w:rsidP="00144CAB">
      <w:pPr>
        <w:pStyle w:val="Szvegtrzs"/>
        <w:kinsoku w:val="0"/>
        <w:overflowPunct w:val="0"/>
        <w:ind w:left="0" w:firstLine="284"/>
        <w:rPr>
          <w:i/>
          <w:iCs/>
          <w:color w:val="F2546D"/>
          <w:sz w:val="24"/>
          <w:szCs w:val="24"/>
        </w:rPr>
      </w:pPr>
      <w:r w:rsidRPr="000D4D13">
        <w:rPr>
          <w:i/>
          <w:iCs/>
          <w:color w:val="F2546D"/>
          <w:sz w:val="24"/>
          <w:szCs w:val="24"/>
        </w:rPr>
        <w:t xml:space="preserve">A </w:t>
      </w:r>
      <w:proofErr w:type="spellStart"/>
      <w:r w:rsidRPr="000D4D13">
        <w:rPr>
          <w:i/>
          <w:iCs/>
          <w:color w:val="F2546D"/>
          <w:sz w:val="24"/>
          <w:szCs w:val="24"/>
        </w:rPr>
        <w:t>celebráns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ilyen vagy hasonló szavakkal folytatja:</w:t>
      </w:r>
    </w:p>
    <w:p w14:paraId="6412F2AF" w14:textId="77777777" w:rsidR="002E6B61" w:rsidRPr="000D4D13" w:rsidRDefault="002E6B61" w:rsidP="00144CAB">
      <w:pPr>
        <w:pStyle w:val="Szvegtrzs"/>
        <w:kinsoku w:val="0"/>
        <w:overflowPunct w:val="0"/>
        <w:ind w:left="0" w:firstLine="5"/>
        <w:jc w:val="both"/>
        <w:rPr>
          <w:color w:val="484142"/>
          <w:sz w:val="24"/>
          <w:szCs w:val="24"/>
        </w:rPr>
      </w:pPr>
      <w:r w:rsidRPr="000D4D13">
        <w:rPr>
          <w:color w:val="484142"/>
          <w:sz w:val="24"/>
          <w:szCs w:val="24"/>
        </w:rPr>
        <w:t xml:space="preserve">Kedves Testvéreim! Halljátok hitünk rövid </w:t>
      </w:r>
      <w:proofErr w:type="spellStart"/>
      <w:r w:rsidRPr="000D4D13">
        <w:rPr>
          <w:color w:val="484142"/>
          <w:sz w:val="24"/>
          <w:szCs w:val="24"/>
        </w:rPr>
        <w:t>foglalatát</w:t>
      </w:r>
      <w:proofErr w:type="spellEnd"/>
      <w:r w:rsidRPr="000D4D13">
        <w:rPr>
          <w:color w:val="484142"/>
          <w:sz w:val="24"/>
          <w:szCs w:val="24"/>
        </w:rPr>
        <w:t>. A hit által a keresztény közösség tagjai lesztek, és elnyeritek a megigazulást. A Hitvallás szövege rövid, de hitünk legfőbb igazságait tartalmazza. Őszinte szívvel fogadjátok, és tartsátok is meg!</w:t>
      </w:r>
    </w:p>
    <w:p w14:paraId="45F51684" w14:textId="77777777" w:rsidR="002E6B61" w:rsidRPr="000D4D13" w:rsidRDefault="002E6B61" w:rsidP="00144CAB">
      <w:pPr>
        <w:pStyle w:val="Szvegtrzs"/>
        <w:kinsoku w:val="0"/>
        <w:overflowPunct w:val="0"/>
        <w:ind w:left="0"/>
        <w:rPr>
          <w:sz w:val="24"/>
          <w:szCs w:val="24"/>
        </w:rPr>
      </w:pPr>
    </w:p>
    <w:p w14:paraId="666D9D51" w14:textId="2375BDCC" w:rsidR="002E6B61" w:rsidRPr="000D4D13" w:rsidRDefault="002E6B61" w:rsidP="00144CAB">
      <w:pPr>
        <w:pStyle w:val="Szvegtrzs"/>
        <w:kinsoku w:val="0"/>
        <w:overflowPunct w:val="0"/>
        <w:ind w:left="0" w:firstLine="1"/>
        <w:rPr>
          <w:i/>
          <w:iCs/>
          <w:color w:val="F2546D"/>
          <w:sz w:val="24"/>
          <w:szCs w:val="24"/>
        </w:rPr>
      </w:pPr>
      <w:r w:rsidRPr="000D4D13">
        <w:rPr>
          <w:i/>
          <w:iCs/>
          <w:color w:val="F2546D"/>
          <w:sz w:val="24"/>
          <w:szCs w:val="24"/>
        </w:rPr>
        <w:t xml:space="preserve">Ezután a </w:t>
      </w:r>
      <w:proofErr w:type="spellStart"/>
      <w:r w:rsidRPr="000D4D13">
        <w:rPr>
          <w:i/>
          <w:iCs/>
          <w:color w:val="F2546D"/>
          <w:sz w:val="24"/>
          <w:szCs w:val="24"/>
        </w:rPr>
        <w:t>celebráns</w:t>
      </w:r>
      <w:proofErr w:type="spellEnd"/>
      <w:r w:rsidRPr="000D4D13">
        <w:rPr>
          <w:i/>
          <w:iCs/>
          <w:color w:val="F2546D"/>
          <w:sz w:val="24"/>
          <w:szCs w:val="24"/>
        </w:rPr>
        <w:t xml:space="preserve"> elkezdi az Apostoli Hitvallást, amelybe a hívő k</w:t>
      </w:r>
      <w:r w:rsidR="00144CAB">
        <w:rPr>
          <w:i/>
          <w:iCs/>
          <w:color w:val="F2546D"/>
          <w:sz w:val="24"/>
          <w:szCs w:val="24"/>
        </w:rPr>
        <w:t>ö</w:t>
      </w:r>
      <w:r w:rsidRPr="000D4D13">
        <w:rPr>
          <w:i/>
          <w:iCs/>
          <w:color w:val="F2546D"/>
          <w:sz w:val="24"/>
          <w:szCs w:val="24"/>
        </w:rPr>
        <w:t>z</w:t>
      </w:r>
      <w:r w:rsidR="00144CAB">
        <w:rPr>
          <w:i/>
          <w:iCs/>
          <w:color w:val="F2546D"/>
          <w:sz w:val="24"/>
          <w:szCs w:val="24"/>
        </w:rPr>
        <w:t>ö</w:t>
      </w:r>
      <w:r w:rsidRPr="000D4D13">
        <w:rPr>
          <w:i/>
          <w:iCs/>
          <w:color w:val="F2546D"/>
          <w:sz w:val="24"/>
          <w:szCs w:val="24"/>
        </w:rPr>
        <w:t>sség is bekapcsolódik:</w:t>
      </w:r>
    </w:p>
    <w:p w14:paraId="69272AE3" w14:textId="77777777" w:rsidR="004D1A6B" w:rsidRPr="00AE4811" w:rsidRDefault="004D1A6B" w:rsidP="004D1A6B">
      <w:pPr>
        <w:jc w:val="center"/>
        <w:rPr>
          <w:rFonts w:ascii="Huni_OldHaroldRee Bold" w:hAnsi="Huni_OldHaroldRee Bold"/>
          <w:b/>
          <w:color w:val="000000"/>
          <w:sz w:val="28"/>
          <w:szCs w:val="28"/>
        </w:rPr>
      </w:pPr>
      <w:r w:rsidRPr="00AE4811">
        <w:rPr>
          <w:rFonts w:ascii="Huni_OldHaroldRee Bold" w:hAnsi="Huni_OldHaroldRee Bold"/>
          <w:b/>
          <w:color w:val="000000"/>
          <w:sz w:val="28"/>
          <w:szCs w:val="28"/>
        </w:rPr>
        <w:t>Apostoli hitvallás</w:t>
      </w:r>
    </w:p>
    <w:p w14:paraId="45D13D14" w14:textId="77777777" w:rsidR="004D1A6B" w:rsidRPr="00AE4811" w:rsidRDefault="004D1A6B" w:rsidP="004D1A6B">
      <w:pPr>
        <w:rPr>
          <w:rFonts w:ascii="Huni_OldHaroldRee Bold" w:hAnsi="Huni_OldHaroldRee Bold"/>
          <w:color w:val="000000"/>
          <w:sz w:val="28"/>
          <w:szCs w:val="28"/>
        </w:rPr>
      </w:pPr>
      <w:r w:rsidRPr="00AE4811">
        <w:rPr>
          <w:rFonts w:ascii="Huni_OldHaroldRee Bold" w:hAnsi="Huni_OldHaroldRee Bold"/>
          <w:color w:val="000000"/>
          <w:sz w:val="28"/>
          <w:szCs w:val="28"/>
        </w:rPr>
        <w:t>HISZEK EGY ISTENBEN,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mindenható Atyában, mennynek és földnek Teremtőjében.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És Jézus Krisztusban, az Ő egyszülött Fiában, a mi Urunkban;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aki fogantatott Szentlélektől, született Szűz Máriától;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szenvedett Poncius Pilátus alatt;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megfeszítették, meghalt és eltemették.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</w:r>
      <w:proofErr w:type="spellStart"/>
      <w:r w:rsidRPr="00AE4811">
        <w:rPr>
          <w:rFonts w:ascii="Huni_OldHaroldRee Bold" w:hAnsi="Huni_OldHaroldRee Bold"/>
          <w:color w:val="000000"/>
          <w:sz w:val="28"/>
          <w:szCs w:val="28"/>
        </w:rPr>
        <w:t>Alászállt</w:t>
      </w:r>
      <w:proofErr w:type="spellEnd"/>
      <w:r w:rsidRPr="00AE4811">
        <w:rPr>
          <w:rFonts w:ascii="Huni_OldHaroldRee Bold" w:hAnsi="Huni_OldHaroldRee Bold"/>
          <w:color w:val="000000"/>
          <w:sz w:val="28"/>
          <w:szCs w:val="28"/>
        </w:rPr>
        <w:t xml:space="preserve"> a poklokra, harmadnapon </w:t>
      </w:r>
      <w:proofErr w:type="spellStart"/>
      <w:r w:rsidRPr="00AE4811">
        <w:rPr>
          <w:rFonts w:ascii="Huni_OldHaroldRee Bold" w:hAnsi="Huni_OldHaroldRee Bold"/>
          <w:color w:val="000000"/>
          <w:sz w:val="28"/>
          <w:szCs w:val="28"/>
        </w:rPr>
        <w:t>feltámadt</w:t>
      </w:r>
      <w:proofErr w:type="spellEnd"/>
      <w:r w:rsidRPr="00AE4811">
        <w:rPr>
          <w:rFonts w:ascii="Huni_OldHaroldRee Bold" w:hAnsi="Huni_OldHaroldRee Bold"/>
          <w:color w:val="000000"/>
          <w:sz w:val="28"/>
          <w:szCs w:val="28"/>
        </w:rPr>
        <w:t xml:space="preserve"> a halottak közül;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fölment a mennybe, ott ül a mindenható Atyaisten jobbján;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onnan jön el ítélni élőket és holtakat.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Hiszek Szentlélekben.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Hiszem a katolikus Anyaszentegyházat;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a szentek közösségét, a bűnök bocsánatát;</w:t>
      </w:r>
      <w:r w:rsidRPr="00AE4811">
        <w:rPr>
          <w:rFonts w:ascii="Huni_OldHaroldRee Bold" w:hAnsi="Huni_OldHaroldRee Bold"/>
          <w:color w:val="000000"/>
          <w:sz w:val="28"/>
          <w:szCs w:val="28"/>
        </w:rPr>
        <w:br/>
        <w:t>a test feltámadását és az örök életet. Ámen.</w:t>
      </w:r>
    </w:p>
    <w:p w14:paraId="2ADF514B" w14:textId="77777777" w:rsidR="004D1A6B" w:rsidRPr="00AE4811" w:rsidRDefault="004D1A6B" w:rsidP="004D1A6B">
      <w:pPr>
        <w:jc w:val="center"/>
        <w:rPr>
          <w:rFonts w:ascii="Huni_OldHaroldRee Bold" w:hAnsi="Huni_OldHaroldRee Bold"/>
          <w:b/>
          <w:sz w:val="28"/>
          <w:szCs w:val="28"/>
        </w:rPr>
      </w:pPr>
      <w:r w:rsidRPr="00AE4811">
        <w:rPr>
          <w:rFonts w:ascii="Huni_OldHaroldRee Bold" w:hAnsi="Huni_OldHaroldRee Bold"/>
          <w:b/>
          <w:sz w:val="28"/>
          <w:szCs w:val="28"/>
        </w:rPr>
        <w:lastRenderedPageBreak/>
        <w:t>Nicea-Konstantinápolyi Hitvallás</w:t>
      </w:r>
    </w:p>
    <w:p w14:paraId="543E7AB8" w14:textId="77777777" w:rsidR="004D1A6B" w:rsidRPr="00AE4811" w:rsidRDefault="004D1A6B" w:rsidP="004D1A6B">
      <w:pPr>
        <w:jc w:val="center"/>
        <w:rPr>
          <w:rFonts w:ascii="Huni_OldHaroldRee Bold" w:hAnsi="Huni_OldHaroldRee Bold"/>
          <w:b/>
          <w:sz w:val="28"/>
          <w:szCs w:val="28"/>
        </w:rPr>
      </w:pPr>
    </w:p>
    <w:p w14:paraId="7BF6C1D4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HISZEK AZ EGY ISTENBEN, mindenható Atyában,</w:t>
      </w:r>
    </w:p>
    <w:p w14:paraId="4476CBD0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mennynek és földnek, minden láthatónak és láthatatlannak Teremtőjében.</w:t>
      </w:r>
    </w:p>
    <w:p w14:paraId="1C75D6B0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Hiszek az egy Úrban, Jézus Krisztusban, Isten egyszülött Fiában,</w:t>
      </w:r>
    </w:p>
    <w:p w14:paraId="6FB9D588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 xml:space="preserve">aki az Atyától született az idő kezdete előtt. </w:t>
      </w:r>
    </w:p>
    <w:p w14:paraId="4741BA11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Isten az Istentől, világosság a világosságtól,</w:t>
      </w:r>
    </w:p>
    <w:p w14:paraId="3F8BFB2A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valóságos Isten a valóságos Istentől.</w:t>
      </w:r>
    </w:p>
    <w:p w14:paraId="782F3DB1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Született, de nem teremtmény,</w:t>
      </w:r>
    </w:p>
    <w:p w14:paraId="475E9B6C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az Atyával egylényegű és minden általa lett.</w:t>
      </w:r>
    </w:p>
    <w:p w14:paraId="137D5C46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Értünk emberekért, a mi üdvösségünkért, leszállott a mennyből.</w:t>
      </w:r>
    </w:p>
    <w:p w14:paraId="4B499B55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Megtestesült a Szentlélek erejéből Szűz Máriától</w:t>
      </w:r>
    </w:p>
    <w:p w14:paraId="61D8E4AB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és emberré lett.</w:t>
      </w:r>
    </w:p>
    <w:p w14:paraId="58C95753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 xml:space="preserve">Poncius Pilátus alatt értünk keresztre feszítették, </w:t>
      </w:r>
    </w:p>
    <w:p w14:paraId="3F27F7E0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kínhalált szenvedett és eltemették.</w:t>
      </w:r>
    </w:p>
    <w:p w14:paraId="7B5D155A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Harmadnapra föltámadott az Írások szerint,</w:t>
      </w:r>
    </w:p>
    <w:p w14:paraId="3D091AC0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fölment a mennybe, ott ül az Atyának jobbján,</w:t>
      </w:r>
    </w:p>
    <w:p w14:paraId="215417BC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de újra eljön dicsőségben ítélni élőket és holtakat</w:t>
      </w:r>
    </w:p>
    <w:p w14:paraId="321F54EC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és országának nem lesz vége.</w:t>
      </w:r>
    </w:p>
    <w:p w14:paraId="7709C277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Hiszek a Szentlélekben, Urunkban és éltetőnkben,</w:t>
      </w:r>
    </w:p>
    <w:p w14:paraId="4C763C2D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aki az Atyától és a Fiútól származik,</w:t>
      </w:r>
    </w:p>
    <w:p w14:paraId="6EEF6861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akit éppúgy imádunk és dicsőítünk</w:t>
      </w:r>
    </w:p>
    <w:p w14:paraId="71844FDD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mint az Atyát és a Fiút,</w:t>
      </w:r>
    </w:p>
    <w:p w14:paraId="7BF8D096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 xml:space="preserve">Ő szólt a próféták </w:t>
      </w:r>
      <w:proofErr w:type="spellStart"/>
      <w:r w:rsidRPr="00AE4811">
        <w:rPr>
          <w:rFonts w:ascii="Huni_OldHaroldRee Bold" w:hAnsi="Huni_OldHaroldRee Bold"/>
          <w:sz w:val="28"/>
          <w:szCs w:val="28"/>
        </w:rPr>
        <w:t>szavával</w:t>
      </w:r>
      <w:proofErr w:type="spellEnd"/>
      <w:r w:rsidRPr="00AE4811">
        <w:rPr>
          <w:rFonts w:ascii="Huni_OldHaroldRee Bold" w:hAnsi="Huni_OldHaroldRee Bold"/>
          <w:sz w:val="28"/>
          <w:szCs w:val="28"/>
        </w:rPr>
        <w:t>.</w:t>
      </w:r>
    </w:p>
    <w:p w14:paraId="1366FBB6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Hiszek az egy, szent, katolikus és apostoli Anyaszentegyházban.</w:t>
      </w:r>
    </w:p>
    <w:p w14:paraId="70D33A46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Vallom az egy keresztséget a bűnök bocsánatára.</w:t>
      </w:r>
    </w:p>
    <w:p w14:paraId="726F825E" w14:textId="77777777" w:rsidR="004D1A6B" w:rsidRPr="00AE4811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>Várom a holtak föltámadását</w:t>
      </w:r>
    </w:p>
    <w:p w14:paraId="32AA30E9" w14:textId="06ECA231" w:rsidR="004D1A6B" w:rsidRPr="004D1A6B" w:rsidRDefault="004D1A6B" w:rsidP="004D1A6B">
      <w:pPr>
        <w:rPr>
          <w:rFonts w:ascii="Huni_OldHaroldRee Bold" w:hAnsi="Huni_OldHaroldRee Bold"/>
          <w:sz w:val="28"/>
          <w:szCs w:val="28"/>
        </w:rPr>
      </w:pPr>
      <w:r w:rsidRPr="00AE4811">
        <w:rPr>
          <w:rFonts w:ascii="Huni_OldHaroldRee Bold" w:hAnsi="Huni_OldHaroldRee Bold"/>
          <w:sz w:val="28"/>
          <w:szCs w:val="28"/>
        </w:rPr>
        <w:t xml:space="preserve">és az eljövendő örök életet. Ámen. </w:t>
      </w:r>
    </w:p>
    <w:p w14:paraId="46232786" w14:textId="77777777" w:rsidR="004D1A6B" w:rsidRPr="00AE4811" w:rsidRDefault="004D1A6B" w:rsidP="004D1A6B">
      <w:pPr>
        <w:rPr>
          <w:rFonts w:ascii="Huni_OldHaroldRee Bold" w:hAnsi="Huni_OldHaroldRee Bold"/>
          <w:color w:val="000000"/>
          <w:sz w:val="32"/>
          <w:szCs w:val="32"/>
        </w:rPr>
      </w:pPr>
      <w:r>
        <w:rPr>
          <w:rFonts w:ascii="Huni_OldHaroldRee Bold" w:hAnsi="Huni_OldHaroldRee Bold"/>
          <w:noProof/>
          <w:color w:val="000000"/>
          <w:sz w:val="32"/>
          <w:szCs w:val="32"/>
          <w:lang w:eastAsia="hu-HU"/>
        </w:rPr>
        <w:lastRenderedPageBreak/>
        <w:drawing>
          <wp:inline distT="0" distB="0" distL="0" distR="0" wp14:anchorId="6E4AE85D" wp14:editId="3D0F4D29">
            <wp:extent cx="4602062" cy="6136083"/>
            <wp:effectExtent l="0" t="0" r="8255" b="0"/>
            <wp:docPr id="4" name="Kép 4" descr="C:\doc\Google Drive\Irodai dokumentumok\Hitoktatás Hitéleti jelentés\Bérmálkozók\Credo\Cre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\Google Drive\Irodai dokumentumok\Hitoktatás Hitéleti jelentés\Bérmálkozók\Credo\Credo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55" cy="614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00EBB" w14:textId="77777777" w:rsidR="004D1A6B" w:rsidRDefault="004D1A6B" w:rsidP="004D1A6B">
      <w:pPr>
        <w:rPr>
          <w:rFonts w:ascii="Huni_OldHaroldRee Bold" w:hAnsi="Huni_OldHaroldRee Bold"/>
          <w:color w:val="000000"/>
          <w:sz w:val="32"/>
          <w:szCs w:val="32"/>
        </w:rPr>
      </w:pPr>
      <w:r>
        <w:rPr>
          <w:rFonts w:ascii="Huni_OldHaroldRee Bold" w:hAnsi="Huni_OldHaroldRee Bold"/>
          <w:color w:val="000000"/>
          <w:sz w:val="32"/>
          <w:szCs w:val="32"/>
        </w:rPr>
        <w:br w:type="page"/>
      </w:r>
    </w:p>
    <w:p w14:paraId="7631E79C" w14:textId="77777777" w:rsidR="004D1A6B" w:rsidRPr="00AE4811" w:rsidRDefault="004D1A6B" w:rsidP="004D1A6B">
      <w:pPr>
        <w:jc w:val="center"/>
        <w:rPr>
          <w:rFonts w:ascii="Huni_OldHaroldRee Bold" w:eastAsia="Times New Roman" w:hAnsi="Huni_OldHaroldRee Bold" w:cs="Times New Roman"/>
          <w:b/>
          <w:bCs/>
          <w:color w:val="000000"/>
          <w:sz w:val="32"/>
          <w:szCs w:val="32"/>
          <w:lang w:eastAsia="hu-HU"/>
        </w:rPr>
      </w:pPr>
      <w:r w:rsidRPr="00AE4811">
        <w:rPr>
          <w:rFonts w:ascii="Huni_OldHaroldRee Bold" w:eastAsia="Times New Roman" w:hAnsi="Huni_OldHaroldRee Bold" w:cs="Times New Roman"/>
          <w:b/>
          <w:bCs/>
          <w:color w:val="000000"/>
          <w:sz w:val="32"/>
          <w:szCs w:val="32"/>
          <w:lang w:eastAsia="hu-HU"/>
        </w:rPr>
        <w:lastRenderedPageBreak/>
        <w:t>Az Úr imádsága (Miatyánk)</w:t>
      </w:r>
    </w:p>
    <w:p w14:paraId="583F8613" w14:textId="3165964D" w:rsidR="004D1A6B" w:rsidRDefault="004D1A6B" w:rsidP="004D1A6B">
      <w:pPr>
        <w:jc w:val="center"/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</w:pP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t>Mi Atyánk, aki a mennyekben vagy,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szenteltessék meg a te neved;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jöjjön el a te országod;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legyen meg a te akaratod,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amint a mennyben, úgy a földön is.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Mindennapi kenyerünket add meg nekünk ma;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 xml:space="preserve">és </w:t>
      </w:r>
      <w:proofErr w:type="spellStart"/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t>bocsásd</w:t>
      </w:r>
      <w:proofErr w:type="spellEnd"/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t xml:space="preserve"> meg vétkeinket,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miképpen mi is megbocsátunk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az ellenünk vétkezőknek;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 xml:space="preserve">és ne </w:t>
      </w:r>
      <w:proofErr w:type="spellStart"/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t>vígy</w:t>
      </w:r>
      <w:proofErr w:type="spellEnd"/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t xml:space="preserve"> minket kísértésbe,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de szabadíts meg a gonosztól!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(Mert tiéd az ország, a hatalom és a dicsőség</w:t>
      </w:r>
      <w:r w:rsidRPr="00AE4811"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  <w:br/>
        <w:t>mindörökké.) Ámen.</w:t>
      </w:r>
    </w:p>
    <w:p w14:paraId="1D8B99DC" w14:textId="553D1498" w:rsidR="00724C1C" w:rsidRPr="00AE4811" w:rsidRDefault="00724C1C" w:rsidP="00724C1C">
      <w:pPr>
        <w:jc w:val="center"/>
        <w:rPr>
          <w:rFonts w:ascii="Huni_OldHaroldRee Bold" w:eastAsia="Times New Roman" w:hAnsi="Huni_OldHaroldRee Bold" w:cs="Times New Roman"/>
          <w:color w:val="000000"/>
          <w:sz w:val="32"/>
          <w:szCs w:val="32"/>
          <w:lang w:eastAsia="hu-HU"/>
        </w:rPr>
      </w:pPr>
      <w:r>
        <w:rPr>
          <w:rFonts w:ascii="Huni_OldHaroldRee Bold" w:eastAsia="Times New Roman" w:hAnsi="Huni_OldHaroldRee Bold" w:cs="Times New Roman"/>
          <w:noProof/>
          <w:color w:val="000000"/>
          <w:sz w:val="32"/>
          <w:szCs w:val="32"/>
          <w:lang w:eastAsia="hu-HU"/>
        </w:rPr>
        <w:drawing>
          <wp:anchor distT="0" distB="0" distL="114300" distR="114300" simplePos="0" relativeHeight="251685888" behindDoc="0" locked="0" layoutInCell="1" allowOverlap="1" wp14:anchorId="6FB8904E" wp14:editId="72A23E4D">
            <wp:simplePos x="0" y="0"/>
            <wp:positionH relativeFrom="margin">
              <wp:align>center</wp:align>
            </wp:positionH>
            <wp:positionV relativeFrom="paragraph">
              <wp:posOffset>4388</wp:posOffset>
            </wp:positionV>
            <wp:extent cx="2265219" cy="2867346"/>
            <wp:effectExtent l="0" t="0" r="1905" b="9525"/>
            <wp:wrapSquare wrapText="bothSides"/>
            <wp:docPr id="6" name="Kép 6" descr="C:\doc\Google Drive\Kiadványok\Berceli Értékkereső 2021\Hozzávalók\ddna3eh-2f86f2b0-f6f7-476b-bc8d-28a6c5d0e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\Google Drive\Kiadványok\Berceli Értékkereső 2021\Hozzávalók\ddna3eh-2f86f2b0-f6f7-476b-bc8d-28a6c5d0e5f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19" cy="286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76218" w14:textId="77777777" w:rsidR="004D1A6B" w:rsidRPr="00AE4811" w:rsidRDefault="004D1A6B" w:rsidP="004D1A6B">
      <w:pPr>
        <w:jc w:val="center"/>
        <w:rPr>
          <w:rFonts w:ascii="Huni_OldHaroldRee Bold" w:hAnsi="Huni_OldHaroldRee Bold"/>
          <w:sz w:val="32"/>
          <w:szCs w:val="32"/>
        </w:rPr>
      </w:pPr>
      <w:r>
        <w:rPr>
          <w:noProof/>
          <w:lang w:eastAsia="hu-HU"/>
        </w:rPr>
        <w:lastRenderedPageBreak/>
        <w:drawing>
          <wp:inline distT="0" distB="0" distL="0" distR="0" wp14:anchorId="71DE3308" wp14:editId="0B03D99D">
            <wp:extent cx="4121063" cy="6509532"/>
            <wp:effectExtent l="0" t="0" r="0" b="5715"/>
            <wp:docPr id="5" name="Kép 5" descr="http://www.christusrex.org/www1/pater/images/hungarian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ristusrex.org/www1/pater/images/hungarian-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963" cy="661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448BA" w14:textId="4D748100" w:rsidR="000D4D13" w:rsidRPr="004D1A6B" w:rsidRDefault="000D4D13" w:rsidP="004D1A6B">
      <w:pPr>
        <w:pStyle w:val="Szvegtrzs"/>
        <w:kinsoku w:val="0"/>
        <w:overflowPunct w:val="0"/>
        <w:ind w:left="0"/>
        <w:jc w:val="center"/>
        <w:rPr>
          <w:b/>
          <w:bCs/>
          <w:color w:val="423D3D"/>
          <w:sz w:val="24"/>
          <w:szCs w:val="24"/>
        </w:rPr>
      </w:pPr>
      <w:r w:rsidRPr="004D1A6B">
        <w:rPr>
          <w:b/>
          <w:bCs/>
          <w:iCs/>
          <w:color w:val="423D3D"/>
          <w:sz w:val="24"/>
          <w:szCs w:val="24"/>
        </w:rPr>
        <w:lastRenderedPageBreak/>
        <w:t xml:space="preserve">AZ </w:t>
      </w:r>
      <w:r w:rsidR="00144CAB" w:rsidRPr="004D1A6B">
        <w:rPr>
          <w:b/>
          <w:bCs/>
          <w:color w:val="423D3D"/>
          <w:sz w:val="24"/>
          <w:szCs w:val="24"/>
        </w:rPr>
        <w:t>Ú</w:t>
      </w:r>
      <w:r w:rsidRPr="004D1A6B">
        <w:rPr>
          <w:b/>
          <w:bCs/>
          <w:color w:val="423D3D"/>
          <w:sz w:val="24"/>
          <w:szCs w:val="24"/>
        </w:rPr>
        <w:t>R IM</w:t>
      </w:r>
      <w:r w:rsidR="00144CAB" w:rsidRPr="004D1A6B">
        <w:rPr>
          <w:b/>
          <w:bCs/>
          <w:color w:val="423D3D"/>
          <w:sz w:val="24"/>
          <w:szCs w:val="24"/>
        </w:rPr>
        <w:t>Á</w:t>
      </w:r>
      <w:r w:rsidRPr="004D1A6B">
        <w:rPr>
          <w:b/>
          <w:bCs/>
          <w:color w:val="423D3D"/>
          <w:sz w:val="24"/>
          <w:szCs w:val="24"/>
        </w:rPr>
        <w:t>JA SZ</w:t>
      </w:r>
      <w:r w:rsidR="00144CAB" w:rsidRPr="004D1A6B">
        <w:rPr>
          <w:b/>
          <w:bCs/>
          <w:color w:val="423D3D"/>
          <w:sz w:val="24"/>
          <w:szCs w:val="24"/>
        </w:rPr>
        <w:t>Ö</w:t>
      </w:r>
      <w:r w:rsidRPr="004D1A6B">
        <w:rPr>
          <w:b/>
          <w:bCs/>
          <w:color w:val="423D3D"/>
          <w:sz w:val="24"/>
          <w:szCs w:val="24"/>
        </w:rPr>
        <w:t>VEG</w:t>
      </w:r>
      <w:r w:rsidR="00144CAB" w:rsidRPr="004D1A6B">
        <w:rPr>
          <w:b/>
          <w:bCs/>
          <w:color w:val="423D3D"/>
          <w:sz w:val="24"/>
          <w:szCs w:val="24"/>
        </w:rPr>
        <w:t>É</w:t>
      </w:r>
      <w:r w:rsidRPr="004D1A6B">
        <w:rPr>
          <w:b/>
          <w:bCs/>
          <w:color w:val="423D3D"/>
          <w:sz w:val="24"/>
          <w:szCs w:val="24"/>
        </w:rPr>
        <w:t xml:space="preserve">NEK </w:t>
      </w:r>
      <w:r w:rsidR="00144CAB" w:rsidRPr="004D1A6B">
        <w:rPr>
          <w:b/>
          <w:bCs/>
          <w:color w:val="423D3D"/>
          <w:sz w:val="24"/>
          <w:szCs w:val="24"/>
        </w:rPr>
        <w:t>Á</w:t>
      </w:r>
      <w:r w:rsidRPr="004D1A6B">
        <w:rPr>
          <w:b/>
          <w:bCs/>
          <w:color w:val="423D3D"/>
          <w:sz w:val="24"/>
          <w:szCs w:val="24"/>
        </w:rPr>
        <w:t>TAD</w:t>
      </w:r>
      <w:r w:rsidR="00144CAB" w:rsidRPr="004D1A6B">
        <w:rPr>
          <w:b/>
          <w:bCs/>
          <w:color w:val="423D3D"/>
          <w:sz w:val="24"/>
          <w:szCs w:val="24"/>
        </w:rPr>
        <w:t>Á</w:t>
      </w:r>
      <w:r w:rsidRPr="004D1A6B">
        <w:rPr>
          <w:b/>
          <w:bCs/>
          <w:color w:val="423D3D"/>
          <w:sz w:val="24"/>
          <w:szCs w:val="24"/>
        </w:rPr>
        <w:t>SA</w:t>
      </w:r>
    </w:p>
    <w:p w14:paraId="32B31E37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EF495E"/>
          <w:sz w:val="24"/>
          <w:szCs w:val="24"/>
        </w:rPr>
      </w:pPr>
      <w:r w:rsidRPr="000D4D13">
        <w:rPr>
          <w:i/>
          <w:iCs/>
          <w:color w:val="EF495E"/>
          <w:sz w:val="24"/>
          <w:szCs w:val="24"/>
        </w:rPr>
        <w:t xml:space="preserve">A </w:t>
      </w:r>
      <w:proofErr w:type="spellStart"/>
      <w:r w:rsidRPr="000D4D13">
        <w:rPr>
          <w:i/>
          <w:iCs/>
          <w:color w:val="EF495E"/>
          <w:sz w:val="24"/>
          <w:szCs w:val="24"/>
        </w:rPr>
        <w:t>celebráns</w:t>
      </w:r>
      <w:proofErr w:type="spellEnd"/>
      <w:r w:rsidRPr="000D4D13">
        <w:rPr>
          <w:i/>
          <w:iCs/>
          <w:color w:val="EF495E"/>
          <w:sz w:val="24"/>
          <w:szCs w:val="24"/>
        </w:rPr>
        <w:t xml:space="preserve"> ilyen vagy hasonló szavakkal folytatja:</w:t>
      </w:r>
    </w:p>
    <w:p w14:paraId="019DB7BE" w14:textId="3FD299B3" w:rsidR="000D4D13" w:rsidRPr="000D4D13" w:rsidRDefault="000D4D13" w:rsidP="00144CAB">
      <w:pPr>
        <w:pStyle w:val="Szvegtrzs"/>
        <w:kinsoku w:val="0"/>
        <w:overflowPunct w:val="0"/>
        <w:ind w:left="0" w:firstLine="736"/>
        <w:jc w:val="both"/>
        <w:rPr>
          <w:color w:val="423D3D"/>
          <w:sz w:val="24"/>
          <w:szCs w:val="24"/>
        </w:rPr>
      </w:pPr>
      <w:proofErr w:type="gramStart"/>
      <w:r w:rsidRPr="000D4D13">
        <w:rPr>
          <w:color w:val="595454"/>
          <w:sz w:val="24"/>
          <w:szCs w:val="24"/>
        </w:rPr>
        <w:t>,,</w:t>
      </w:r>
      <w:proofErr w:type="gramEnd"/>
      <w:r w:rsidRPr="000D4D13">
        <w:rPr>
          <w:color w:val="595454"/>
          <w:sz w:val="24"/>
          <w:szCs w:val="24"/>
        </w:rPr>
        <w:t xml:space="preserve">Isten </w:t>
      </w:r>
      <w:r w:rsidRPr="000D4D13">
        <w:rPr>
          <w:color w:val="423D3D"/>
          <w:sz w:val="24"/>
          <w:szCs w:val="24"/>
        </w:rPr>
        <w:t>elküldte Fiának Lelkét szívünkbe, aki által így kiáltunk: Abba, Atyánk!</w:t>
      </w:r>
      <w:r w:rsidRPr="000D4D13">
        <w:rPr>
          <w:color w:val="676464"/>
          <w:sz w:val="24"/>
          <w:szCs w:val="24"/>
        </w:rPr>
        <w:t xml:space="preserve">" </w:t>
      </w:r>
      <w:r w:rsidRPr="000D4D13">
        <w:rPr>
          <w:color w:val="EF495E"/>
          <w:sz w:val="24"/>
          <w:szCs w:val="24"/>
        </w:rPr>
        <w:t>(</w:t>
      </w:r>
      <w:proofErr w:type="spellStart"/>
      <w:r w:rsidRPr="000D4D13">
        <w:rPr>
          <w:color w:val="EF495E"/>
          <w:sz w:val="24"/>
          <w:szCs w:val="24"/>
        </w:rPr>
        <w:t>Gal</w:t>
      </w:r>
      <w:proofErr w:type="spellEnd"/>
      <w:r w:rsidRPr="000D4D13">
        <w:rPr>
          <w:color w:val="EF495E"/>
          <w:sz w:val="24"/>
          <w:szCs w:val="24"/>
        </w:rPr>
        <w:t xml:space="preserve"> 4, 6). </w:t>
      </w:r>
      <w:r w:rsidRPr="000D4D13">
        <w:rPr>
          <w:color w:val="423D3D"/>
          <w:sz w:val="24"/>
          <w:szCs w:val="24"/>
        </w:rPr>
        <w:t>A Miatyánkot a hívők is sokszor csak megszokásból mondják. Szent Pál többször figyelmeztet, hogy csak a Szentlélek által szólíthatjuk Istent így: Mi Atyánk! Az Egyház most rátok bízza az Úr imáját, hogy legyen a tiétek, és érezzétek, hogy ez az ima Isten nagy ajándéka. Valahányszor ezt a legszentebb imát mondjátok</w:t>
      </w:r>
      <w:r w:rsidRPr="000D4D13">
        <w:rPr>
          <w:color w:val="676464"/>
          <w:sz w:val="24"/>
          <w:szCs w:val="24"/>
        </w:rPr>
        <w:t xml:space="preserve">, </w:t>
      </w:r>
      <w:r w:rsidRPr="000D4D13">
        <w:rPr>
          <w:color w:val="423D3D"/>
          <w:sz w:val="24"/>
          <w:szCs w:val="24"/>
        </w:rPr>
        <w:t>amelyre Isten egyszülött Fia tanított meg minket, vezessen titeket a Szentlélek, hogy általa adjátok át egész életeteket gyermeki bizalommal a mennyei Atyának!</w:t>
      </w:r>
    </w:p>
    <w:p w14:paraId="524F0976" w14:textId="27DD631D" w:rsidR="000D4D13" w:rsidRPr="004D1A6B" w:rsidRDefault="000D4D13" w:rsidP="00144CAB">
      <w:pPr>
        <w:pStyle w:val="Szvegtrzs"/>
        <w:kinsoku w:val="0"/>
        <w:overflowPunct w:val="0"/>
        <w:ind w:left="0" w:firstLine="733"/>
        <w:jc w:val="both"/>
        <w:rPr>
          <w:i/>
          <w:iCs/>
          <w:color w:val="423D3D"/>
          <w:sz w:val="16"/>
          <w:szCs w:val="16"/>
        </w:rPr>
      </w:pPr>
      <w:proofErr w:type="gramStart"/>
      <w:r w:rsidRPr="004D1A6B">
        <w:rPr>
          <w:i/>
          <w:iCs/>
          <w:color w:val="423D3D"/>
          <w:sz w:val="16"/>
          <w:szCs w:val="16"/>
        </w:rPr>
        <w:t xml:space="preserve">[ </w:t>
      </w:r>
      <w:r w:rsidRPr="004D1A6B">
        <w:rPr>
          <w:i/>
          <w:iCs/>
          <w:color w:val="EF495E"/>
          <w:sz w:val="16"/>
          <w:szCs w:val="16"/>
        </w:rPr>
        <w:t>Ha</w:t>
      </w:r>
      <w:proofErr w:type="gramEnd"/>
      <w:r w:rsidRPr="004D1A6B">
        <w:rPr>
          <w:i/>
          <w:iCs/>
          <w:color w:val="EF495E"/>
          <w:sz w:val="16"/>
          <w:szCs w:val="16"/>
        </w:rPr>
        <w:t xml:space="preserve"> a </w:t>
      </w:r>
      <w:proofErr w:type="spellStart"/>
      <w:r w:rsidRPr="004D1A6B">
        <w:rPr>
          <w:i/>
          <w:iCs/>
          <w:color w:val="EF495E"/>
          <w:sz w:val="16"/>
          <w:szCs w:val="16"/>
        </w:rPr>
        <w:t>katekumenek</w:t>
      </w:r>
      <w:proofErr w:type="spellEnd"/>
      <w:r w:rsidRPr="004D1A6B">
        <w:rPr>
          <w:i/>
          <w:iCs/>
          <w:color w:val="EF495E"/>
          <w:sz w:val="16"/>
          <w:szCs w:val="16"/>
        </w:rPr>
        <w:t xml:space="preserve"> eltávoznak az Eukarisztia liturgiájáról akkor most mondják el a Miatyánkot. </w:t>
      </w:r>
      <w:r w:rsidRPr="004D1A6B">
        <w:rPr>
          <w:i/>
          <w:iCs/>
          <w:color w:val="423D3D"/>
          <w:sz w:val="16"/>
          <w:szCs w:val="16"/>
        </w:rPr>
        <w:t>]</w:t>
      </w:r>
    </w:p>
    <w:p w14:paraId="31EB1ED8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EF495E"/>
          <w:sz w:val="24"/>
          <w:szCs w:val="24"/>
        </w:rPr>
      </w:pPr>
      <w:r w:rsidRPr="000D4D13">
        <w:rPr>
          <w:i/>
          <w:iCs/>
          <w:color w:val="EF495E"/>
          <w:sz w:val="24"/>
          <w:szCs w:val="24"/>
        </w:rPr>
        <w:t xml:space="preserve">Ha bent maradnak, a </w:t>
      </w:r>
      <w:proofErr w:type="spellStart"/>
      <w:r w:rsidRPr="000D4D13">
        <w:rPr>
          <w:i/>
          <w:iCs/>
          <w:color w:val="EF495E"/>
          <w:sz w:val="24"/>
          <w:szCs w:val="24"/>
        </w:rPr>
        <w:t>celebráns</w:t>
      </w:r>
      <w:proofErr w:type="spellEnd"/>
      <w:r w:rsidRPr="000D4D13">
        <w:rPr>
          <w:i/>
          <w:iCs/>
          <w:color w:val="EF495E"/>
          <w:sz w:val="24"/>
          <w:szCs w:val="24"/>
        </w:rPr>
        <w:t xml:space="preserve"> most hozzáfűzi a mondottakhoz:</w:t>
      </w:r>
    </w:p>
    <w:p w14:paraId="585D3C77" w14:textId="0D5F4F0F" w:rsidR="000D4D13" w:rsidRDefault="000D4D13" w:rsidP="00144CAB">
      <w:pPr>
        <w:pStyle w:val="Szvegtrzs"/>
        <w:kinsoku w:val="0"/>
        <w:overflowPunct w:val="0"/>
        <w:ind w:left="0"/>
        <w:rPr>
          <w:color w:val="423D3D"/>
          <w:sz w:val="24"/>
          <w:szCs w:val="24"/>
        </w:rPr>
      </w:pPr>
      <w:r w:rsidRPr="000D4D13">
        <w:rPr>
          <w:color w:val="423D3D"/>
          <w:sz w:val="24"/>
          <w:szCs w:val="24"/>
        </w:rPr>
        <w:t>Ezzel az új lelkülettel imádkozzuk majd a mai szentmisében - és ezentúl az jövőben is - a Miatyánkot!</w:t>
      </w:r>
    </w:p>
    <w:p w14:paraId="01B1650C" w14:textId="38E58E2D" w:rsidR="000D4D13" w:rsidRPr="000D4D13" w:rsidRDefault="00144CAB" w:rsidP="004D1A6B">
      <w:pPr>
        <w:pStyle w:val="Szvegtrzs"/>
        <w:kinsoku w:val="0"/>
        <w:overflowPunct w:val="0"/>
        <w:ind w:left="0"/>
        <w:jc w:val="center"/>
        <w:rPr>
          <w:color w:val="EF495E"/>
          <w:sz w:val="24"/>
          <w:szCs w:val="24"/>
        </w:rPr>
      </w:pPr>
      <w:r>
        <w:rPr>
          <w:b/>
          <w:bCs/>
          <w:color w:val="423D3D"/>
          <w:sz w:val="24"/>
          <w:szCs w:val="24"/>
        </w:rPr>
        <w:t>IMÁDSÁG</w:t>
      </w:r>
      <w:r w:rsidR="000D4D13" w:rsidRPr="000D4D13">
        <w:rPr>
          <w:b/>
          <w:bCs/>
          <w:color w:val="423D3D"/>
          <w:sz w:val="24"/>
          <w:szCs w:val="24"/>
        </w:rPr>
        <w:t xml:space="preserve"> A KIV</w:t>
      </w:r>
      <w:r w:rsidR="00724C1C">
        <w:rPr>
          <w:b/>
          <w:bCs/>
          <w:color w:val="423D3D"/>
          <w:sz w:val="24"/>
          <w:szCs w:val="24"/>
        </w:rPr>
        <w:t>Á</w:t>
      </w:r>
      <w:r w:rsidR="000D4D13" w:rsidRPr="000D4D13">
        <w:rPr>
          <w:b/>
          <w:bCs/>
          <w:color w:val="423D3D"/>
          <w:sz w:val="24"/>
          <w:szCs w:val="24"/>
        </w:rPr>
        <w:t>LASZTOT</w:t>
      </w:r>
      <w:r>
        <w:rPr>
          <w:b/>
          <w:bCs/>
          <w:color w:val="423D3D"/>
          <w:sz w:val="24"/>
          <w:szCs w:val="24"/>
        </w:rPr>
        <w:t>T</w:t>
      </w:r>
      <w:r w:rsidR="000D4D13" w:rsidRPr="000D4D13">
        <w:rPr>
          <w:b/>
          <w:bCs/>
          <w:color w:val="423D3D"/>
          <w:sz w:val="24"/>
          <w:szCs w:val="24"/>
        </w:rPr>
        <w:t>AK</w:t>
      </w:r>
      <w:r>
        <w:rPr>
          <w:b/>
          <w:bCs/>
          <w:color w:val="423D3D"/>
          <w:sz w:val="24"/>
          <w:szCs w:val="24"/>
        </w:rPr>
        <w:t>É</w:t>
      </w:r>
      <w:r w:rsidR="000D4D13" w:rsidRPr="000D4D13">
        <w:rPr>
          <w:b/>
          <w:bCs/>
          <w:color w:val="423D3D"/>
          <w:sz w:val="24"/>
          <w:szCs w:val="24"/>
        </w:rPr>
        <w:t xml:space="preserve">RT </w:t>
      </w:r>
      <w:r w:rsidR="000D4D13" w:rsidRPr="000D4D13">
        <w:rPr>
          <w:color w:val="EF495E"/>
          <w:sz w:val="24"/>
          <w:szCs w:val="24"/>
        </w:rPr>
        <w:t>(OICA 192. szám)</w:t>
      </w:r>
    </w:p>
    <w:p w14:paraId="1979E291" w14:textId="1A5F2BD2" w:rsidR="000D4D13" w:rsidRPr="000D4D13" w:rsidRDefault="000D4D13" w:rsidP="004D1A6B">
      <w:pPr>
        <w:pStyle w:val="Szvegtrzs"/>
        <w:kinsoku w:val="0"/>
        <w:overflowPunct w:val="0"/>
        <w:ind w:left="0"/>
        <w:rPr>
          <w:color w:val="423D3D"/>
          <w:sz w:val="24"/>
          <w:szCs w:val="24"/>
        </w:rPr>
      </w:pPr>
      <w:proofErr w:type="spellStart"/>
      <w:r w:rsidRPr="000D4D13">
        <w:rPr>
          <w:i/>
          <w:iCs/>
          <w:color w:val="EF495E"/>
          <w:sz w:val="24"/>
          <w:szCs w:val="24"/>
        </w:rPr>
        <w:t>Celebráns</w:t>
      </w:r>
      <w:proofErr w:type="spellEnd"/>
      <w:r w:rsidRPr="000D4D13">
        <w:rPr>
          <w:i/>
          <w:iCs/>
          <w:color w:val="EF495E"/>
          <w:sz w:val="24"/>
          <w:szCs w:val="24"/>
        </w:rPr>
        <w:t>:</w:t>
      </w:r>
      <w:r w:rsidR="004D1A6B">
        <w:rPr>
          <w:i/>
          <w:iCs/>
          <w:color w:val="EF495E"/>
          <w:sz w:val="24"/>
          <w:szCs w:val="24"/>
        </w:rPr>
        <w:t xml:space="preserve"> </w:t>
      </w:r>
      <w:r w:rsidRPr="000D4D13">
        <w:rPr>
          <w:color w:val="423D3D"/>
          <w:sz w:val="24"/>
          <w:szCs w:val="24"/>
        </w:rPr>
        <w:t xml:space="preserve">Könyörögjünk </w:t>
      </w:r>
      <w:proofErr w:type="spellStart"/>
      <w:r w:rsidRPr="000D4D13">
        <w:rPr>
          <w:color w:val="423D3D"/>
          <w:sz w:val="24"/>
          <w:szCs w:val="24"/>
        </w:rPr>
        <w:t>kiválasztottainkért</w:t>
      </w:r>
      <w:proofErr w:type="spellEnd"/>
      <w:r w:rsidRPr="000D4D13">
        <w:rPr>
          <w:color w:val="423D3D"/>
          <w:sz w:val="24"/>
          <w:szCs w:val="24"/>
        </w:rPr>
        <w:t>, hogy Istenünk és Urunk tárja fel irgalma kapuját és nyissa meg szívüket! Az újjászületés fürdője által keljenek új életre és nyerjék el minden bűnük bocsánatát. Az Eukarisztia és a bérmálás által pedig növekedjenek a Szentlélek erejében és Krisztus Jézusban, a mi Urunkban.</w:t>
      </w:r>
    </w:p>
    <w:p w14:paraId="4393D16C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F24F67"/>
          <w:sz w:val="24"/>
          <w:szCs w:val="24"/>
        </w:rPr>
      </w:pPr>
      <w:r w:rsidRPr="000D4D13">
        <w:rPr>
          <w:i/>
          <w:iCs/>
          <w:color w:val="F24F67"/>
          <w:sz w:val="24"/>
          <w:szCs w:val="24"/>
        </w:rPr>
        <w:t>Mindnyájan csendben imádkoznak.</w:t>
      </w:r>
    </w:p>
    <w:p w14:paraId="61CFB9C6" w14:textId="17A5A6F8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F24F67"/>
          <w:sz w:val="24"/>
          <w:szCs w:val="24"/>
        </w:rPr>
      </w:pPr>
      <w:r w:rsidRPr="000D4D13">
        <w:rPr>
          <w:i/>
          <w:iCs/>
          <w:color w:val="F24F67"/>
          <w:sz w:val="24"/>
          <w:szCs w:val="24"/>
        </w:rPr>
        <w:t xml:space="preserve">Majd a </w:t>
      </w:r>
      <w:proofErr w:type="spellStart"/>
      <w:r w:rsidRPr="000D4D13">
        <w:rPr>
          <w:i/>
          <w:iCs/>
          <w:color w:val="F24F67"/>
          <w:sz w:val="24"/>
          <w:szCs w:val="24"/>
        </w:rPr>
        <w:t>celebráns</w:t>
      </w:r>
      <w:proofErr w:type="spellEnd"/>
      <w:r w:rsidRPr="000D4D13">
        <w:rPr>
          <w:i/>
          <w:iCs/>
          <w:color w:val="F24F67"/>
          <w:sz w:val="24"/>
          <w:szCs w:val="24"/>
        </w:rPr>
        <w:t xml:space="preserve"> a kiválasztottak f</w:t>
      </w:r>
      <w:r w:rsidR="00144CAB">
        <w:rPr>
          <w:i/>
          <w:iCs/>
          <w:color w:val="F24F67"/>
          <w:sz w:val="24"/>
          <w:szCs w:val="24"/>
        </w:rPr>
        <w:t>ö</w:t>
      </w:r>
      <w:r w:rsidRPr="000D4D13">
        <w:rPr>
          <w:i/>
          <w:iCs/>
          <w:color w:val="F24F67"/>
          <w:sz w:val="24"/>
          <w:szCs w:val="24"/>
        </w:rPr>
        <w:t>lé terjesztett kézzel mondja:</w:t>
      </w:r>
    </w:p>
    <w:p w14:paraId="1F53F536" w14:textId="18F22622" w:rsidR="000D4D13" w:rsidRPr="000D4D13" w:rsidRDefault="000D4D13" w:rsidP="004D1A6B">
      <w:pPr>
        <w:pStyle w:val="Szvegtrzs"/>
        <w:kinsoku w:val="0"/>
        <w:overflowPunct w:val="0"/>
        <w:ind w:left="0" w:firstLine="722"/>
        <w:jc w:val="both"/>
        <w:rPr>
          <w:color w:val="494242"/>
          <w:sz w:val="24"/>
          <w:szCs w:val="24"/>
        </w:rPr>
      </w:pPr>
      <w:r w:rsidRPr="000D4D13">
        <w:rPr>
          <w:color w:val="494242"/>
          <w:sz w:val="24"/>
          <w:szCs w:val="24"/>
        </w:rPr>
        <w:t>Mindenható Atyánk</w:t>
      </w:r>
      <w:r w:rsidRPr="000D4D13">
        <w:rPr>
          <w:color w:val="5E5B5B"/>
          <w:sz w:val="24"/>
          <w:szCs w:val="24"/>
        </w:rPr>
        <w:t xml:space="preserve">, </w:t>
      </w:r>
      <w:r w:rsidRPr="000D4D13">
        <w:rPr>
          <w:color w:val="494242"/>
          <w:sz w:val="24"/>
          <w:szCs w:val="24"/>
        </w:rPr>
        <w:t xml:space="preserve">te Egyházadat szüntelenül új gyermekekkel teszed termékennyé. Növeld </w:t>
      </w:r>
      <w:proofErr w:type="spellStart"/>
      <w:r w:rsidRPr="000D4D13">
        <w:rPr>
          <w:color w:val="494242"/>
          <w:sz w:val="24"/>
          <w:szCs w:val="24"/>
        </w:rPr>
        <w:t>választottaidban</w:t>
      </w:r>
      <w:proofErr w:type="spellEnd"/>
      <w:r w:rsidRPr="000D4D13">
        <w:rPr>
          <w:color w:val="494242"/>
          <w:sz w:val="24"/>
          <w:szCs w:val="24"/>
        </w:rPr>
        <w:t xml:space="preserve"> a hitet és a tudást</w:t>
      </w:r>
      <w:r w:rsidRPr="000D4D13">
        <w:rPr>
          <w:color w:val="5E5B5B"/>
          <w:sz w:val="24"/>
          <w:szCs w:val="24"/>
        </w:rPr>
        <w:t xml:space="preserve">, </w:t>
      </w:r>
      <w:r w:rsidRPr="000D4D13">
        <w:rPr>
          <w:color w:val="494242"/>
          <w:sz w:val="24"/>
          <w:szCs w:val="24"/>
        </w:rPr>
        <w:t>hogy a keresztség forrásából újjászületve</w:t>
      </w:r>
      <w:r w:rsidRPr="000D4D13">
        <w:rPr>
          <w:color w:val="5E5B5B"/>
          <w:sz w:val="24"/>
          <w:szCs w:val="24"/>
        </w:rPr>
        <w:t xml:space="preserve">, </w:t>
      </w:r>
      <w:r w:rsidRPr="000D4D13">
        <w:rPr>
          <w:color w:val="494242"/>
          <w:sz w:val="24"/>
          <w:szCs w:val="24"/>
        </w:rPr>
        <w:t>a bérmálásban és az Eukarisztiában megújulva választott gyermekeid sorába léphessenek. Krisztus</w:t>
      </w:r>
      <w:r w:rsidRPr="000D4D13">
        <w:rPr>
          <w:color w:val="5E5B5B"/>
          <w:sz w:val="24"/>
          <w:szCs w:val="24"/>
        </w:rPr>
        <w:t xml:space="preserve">, </w:t>
      </w:r>
      <w:r w:rsidRPr="000D4D13">
        <w:rPr>
          <w:color w:val="494242"/>
          <w:sz w:val="24"/>
          <w:szCs w:val="24"/>
        </w:rPr>
        <w:t>a mi Urunk által.</w:t>
      </w:r>
      <w:r w:rsidR="004D1A6B">
        <w:rPr>
          <w:color w:val="494242"/>
          <w:sz w:val="24"/>
          <w:szCs w:val="24"/>
        </w:rPr>
        <w:t xml:space="preserve"> </w:t>
      </w:r>
      <w:r w:rsidRPr="000D4D13">
        <w:rPr>
          <w:i/>
          <w:iCs/>
          <w:color w:val="F24F67"/>
          <w:sz w:val="24"/>
          <w:szCs w:val="24"/>
        </w:rPr>
        <w:t xml:space="preserve">Hívek: </w:t>
      </w:r>
      <w:r w:rsidRPr="000D4D13">
        <w:rPr>
          <w:color w:val="494242"/>
          <w:sz w:val="24"/>
          <w:szCs w:val="24"/>
        </w:rPr>
        <w:t>Ámen.</w:t>
      </w:r>
    </w:p>
    <w:p w14:paraId="715B1D6F" w14:textId="060637B8" w:rsidR="000D4D13" w:rsidRPr="000D4D13" w:rsidRDefault="000D4D13" w:rsidP="004D1A6B">
      <w:pPr>
        <w:pStyle w:val="Szvegtrzs"/>
        <w:kinsoku w:val="0"/>
        <w:overflowPunct w:val="0"/>
        <w:ind w:left="0"/>
        <w:jc w:val="center"/>
        <w:rPr>
          <w:b/>
          <w:bCs/>
          <w:color w:val="494242"/>
          <w:sz w:val="24"/>
          <w:szCs w:val="24"/>
        </w:rPr>
      </w:pPr>
      <w:r w:rsidRPr="000D4D13">
        <w:rPr>
          <w:b/>
          <w:bCs/>
          <w:color w:val="494242"/>
          <w:sz w:val="24"/>
          <w:szCs w:val="24"/>
        </w:rPr>
        <w:t xml:space="preserve">EGYETEMES </w:t>
      </w:r>
      <w:r w:rsidR="00144CAB">
        <w:rPr>
          <w:b/>
          <w:bCs/>
          <w:color w:val="494242"/>
          <w:sz w:val="24"/>
          <w:szCs w:val="24"/>
        </w:rPr>
        <w:t>KÖNYÖRGÉSEK</w:t>
      </w:r>
    </w:p>
    <w:p w14:paraId="3F2676EE" w14:textId="05652ED3" w:rsidR="000D4D13" w:rsidRPr="004D1A6B" w:rsidRDefault="000D4D13" w:rsidP="00144CAB">
      <w:pPr>
        <w:pStyle w:val="Szvegtrzs"/>
        <w:kinsoku w:val="0"/>
        <w:overflowPunct w:val="0"/>
        <w:ind w:left="0" w:firstLine="22"/>
        <w:jc w:val="both"/>
        <w:rPr>
          <w:sz w:val="24"/>
          <w:szCs w:val="24"/>
        </w:rPr>
      </w:pPr>
      <w:proofErr w:type="spellStart"/>
      <w:r w:rsidRPr="000D4D13">
        <w:rPr>
          <w:i/>
          <w:iCs/>
          <w:color w:val="F24F67"/>
          <w:sz w:val="24"/>
          <w:szCs w:val="24"/>
        </w:rPr>
        <w:t>Celebráns</w:t>
      </w:r>
      <w:proofErr w:type="spellEnd"/>
      <w:r w:rsidRPr="000D4D13">
        <w:rPr>
          <w:i/>
          <w:iCs/>
          <w:color w:val="F24F67"/>
          <w:sz w:val="24"/>
          <w:szCs w:val="24"/>
        </w:rPr>
        <w:t xml:space="preserve">: </w:t>
      </w:r>
      <w:r w:rsidRPr="004D1A6B">
        <w:rPr>
          <w:sz w:val="24"/>
          <w:szCs w:val="24"/>
        </w:rPr>
        <w:t xml:space="preserve">Testvéreim! Hittanuló testvéreinkkel együtt, akik már hosszabb ideje készülnek a </w:t>
      </w:r>
      <w:proofErr w:type="spellStart"/>
      <w:r w:rsidRPr="004D1A6B">
        <w:rPr>
          <w:sz w:val="24"/>
          <w:szCs w:val="24"/>
        </w:rPr>
        <w:t>katekumenátusra</w:t>
      </w:r>
      <w:proofErr w:type="spellEnd"/>
      <w:r w:rsidRPr="004D1A6B">
        <w:rPr>
          <w:sz w:val="24"/>
          <w:szCs w:val="24"/>
        </w:rPr>
        <w:t>, most adjunk hálát Istennek azért a kegyelemért, amellyel elvezette őket a mai naphoz. Imádkozzunk értük, hogy végig tudják járni a hátralevő utat, amelynek végén a szentségek vételével teljesen bekapcsolódhatnak hívő közösségünk életébe.</w:t>
      </w:r>
    </w:p>
    <w:p w14:paraId="34560D7F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F24F67"/>
          <w:sz w:val="24"/>
          <w:szCs w:val="24"/>
        </w:rPr>
      </w:pPr>
      <w:r w:rsidRPr="000D4D13">
        <w:rPr>
          <w:i/>
          <w:iCs/>
          <w:color w:val="F24F67"/>
          <w:sz w:val="24"/>
          <w:szCs w:val="24"/>
        </w:rPr>
        <w:t>Lektor:</w:t>
      </w:r>
    </w:p>
    <w:p w14:paraId="6450A371" w14:textId="42F473EE" w:rsidR="000D4D13" w:rsidRPr="00D22E81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22E81">
        <w:rPr>
          <w:rFonts w:ascii="Times New Roman" w:hAnsi="Times New Roman" w:cs="Times New Roman"/>
          <w:spacing w:val="-10"/>
          <w:sz w:val="24"/>
          <w:szCs w:val="24"/>
        </w:rPr>
        <w:t>Hogy mindennapi életükben a mennyei Atya gyermekeiként tudjanak élni, s egyre készségesebb szívvel tudjanak válaszolni atyai szeretetére, kérjük Urunkat!</w:t>
      </w:r>
    </w:p>
    <w:p w14:paraId="049B0BE2" w14:textId="77777777" w:rsidR="000D4D13" w:rsidRPr="000D4D13" w:rsidRDefault="000D4D13" w:rsidP="004D1A6B">
      <w:pPr>
        <w:pStyle w:val="Szvegtrzs"/>
        <w:kinsoku w:val="0"/>
        <w:overflowPunct w:val="0"/>
        <w:ind w:left="0"/>
        <w:jc w:val="right"/>
        <w:rPr>
          <w:color w:val="494242"/>
          <w:sz w:val="24"/>
          <w:szCs w:val="24"/>
        </w:rPr>
      </w:pPr>
      <w:r w:rsidRPr="000D4D13">
        <w:rPr>
          <w:i/>
          <w:iCs/>
          <w:color w:val="F24F67"/>
          <w:sz w:val="24"/>
          <w:szCs w:val="24"/>
        </w:rPr>
        <w:t xml:space="preserve">Hívek: </w:t>
      </w:r>
      <w:r w:rsidRPr="000D4D13">
        <w:rPr>
          <w:color w:val="494242"/>
          <w:sz w:val="24"/>
          <w:szCs w:val="24"/>
        </w:rPr>
        <w:t>Kérünk téged, hallgass meg minket!</w:t>
      </w:r>
    </w:p>
    <w:p w14:paraId="4B238ACF" w14:textId="77777777" w:rsidR="000D4D13" w:rsidRPr="000D4D13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24F67"/>
          <w:sz w:val="24"/>
          <w:szCs w:val="24"/>
        </w:rPr>
      </w:pPr>
      <w:r w:rsidRPr="000D4D13">
        <w:rPr>
          <w:rFonts w:ascii="Times New Roman" w:hAnsi="Times New Roman" w:cs="Times New Roman"/>
          <w:color w:val="494242"/>
          <w:sz w:val="24"/>
          <w:szCs w:val="24"/>
        </w:rPr>
        <w:lastRenderedPageBreak/>
        <w:t>Hogy hitünk igazságait - velünk együtt - magukévá tegyék és életükben meg is valósítsák</w:t>
      </w:r>
      <w:r w:rsidRPr="000D4D13">
        <w:rPr>
          <w:rFonts w:ascii="Times New Roman" w:hAnsi="Times New Roman" w:cs="Times New Roman"/>
          <w:color w:val="5E5B5B"/>
          <w:sz w:val="24"/>
          <w:szCs w:val="24"/>
        </w:rPr>
        <w:t xml:space="preserve">, </w:t>
      </w:r>
      <w:r w:rsidRPr="000D4D13">
        <w:rPr>
          <w:rFonts w:ascii="Times New Roman" w:hAnsi="Times New Roman" w:cs="Times New Roman"/>
          <w:color w:val="494242"/>
          <w:sz w:val="24"/>
          <w:szCs w:val="24"/>
        </w:rPr>
        <w:t>kérjük Urunkat!</w:t>
      </w:r>
    </w:p>
    <w:p w14:paraId="2D90F966" w14:textId="77777777" w:rsidR="000D4D13" w:rsidRPr="000D4D13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24F67"/>
          <w:sz w:val="24"/>
          <w:szCs w:val="24"/>
        </w:rPr>
      </w:pPr>
      <w:r w:rsidRPr="000D4D13">
        <w:rPr>
          <w:rFonts w:ascii="Times New Roman" w:hAnsi="Times New Roman" w:cs="Times New Roman"/>
          <w:color w:val="494242"/>
          <w:sz w:val="24"/>
          <w:szCs w:val="24"/>
        </w:rPr>
        <w:t>Hogy a Szentlélek erejével szabaddá váljanak a bűntől, és a félelem helyett Isten gyermekeinek szabadságában éljenek, kérjük Urunkat!</w:t>
      </w:r>
    </w:p>
    <w:p w14:paraId="2DBC7B7F" w14:textId="77777777" w:rsidR="000D4D13" w:rsidRPr="000D4D13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F24F67"/>
          <w:sz w:val="24"/>
          <w:szCs w:val="24"/>
        </w:rPr>
      </w:pPr>
      <w:r w:rsidRPr="000D4D13">
        <w:rPr>
          <w:rFonts w:ascii="Times New Roman" w:hAnsi="Times New Roman" w:cs="Times New Roman"/>
          <w:color w:val="494242"/>
          <w:sz w:val="24"/>
          <w:szCs w:val="24"/>
        </w:rPr>
        <w:t>Hogy az úton, amelyen járniuk kell</w:t>
      </w:r>
      <w:r w:rsidRPr="000D4D13">
        <w:rPr>
          <w:rFonts w:ascii="Times New Roman" w:hAnsi="Times New Roman" w:cs="Times New Roman"/>
          <w:color w:val="5E5B5B"/>
          <w:sz w:val="24"/>
          <w:szCs w:val="24"/>
        </w:rPr>
        <w:t xml:space="preserve">, </w:t>
      </w:r>
      <w:r w:rsidRPr="000D4D13">
        <w:rPr>
          <w:rFonts w:ascii="Times New Roman" w:hAnsi="Times New Roman" w:cs="Times New Roman"/>
          <w:color w:val="494242"/>
          <w:sz w:val="24"/>
          <w:szCs w:val="24"/>
        </w:rPr>
        <w:t>mindig szeretettel</w:t>
      </w:r>
    </w:p>
    <w:p w14:paraId="32DA8EE1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color w:val="494242"/>
          <w:sz w:val="24"/>
          <w:szCs w:val="24"/>
        </w:rPr>
      </w:pPr>
      <w:r w:rsidRPr="000D4D13">
        <w:rPr>
          <w:color w:val="494242"/>
          <w:sz w:val="24"/>
          <w:szCs w:val="24"/>
        </w:rPr>
        <w:t>segíthessük őket</w:t>
      </w:r>
      <w:r w:rsidRPr="000D4D13">
        <w:rPr>
          <w:color w:val="5E5B5B"/>
          <w:sz w:val="24"/>
          <w:szCs w:val="24"/>
        </w:rPr>
        <w:t xml:space="preserve">, </w:t>
      </w:r>
      <w:r w:rsidRPr="000D4D13">
        <w:rPr>
          <w:color w:val="494242"/>
          <w:sz w:val="24"/>
          <w:szCs w:val="24"/>
        </w:rPr>
        <w:t>kérjük Urunkat!</w:t>
      </w:r>
    </w:p>
    <w:p w14:paraId="6418C51C" w14:textId="77777777" w:rsidR="000D4D13" w:rsidRPr="000D4D13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25067"/>
          <w:sz w:val="24"/>
          <w:szCs w:val="24"/>
        </w:rPr>
      </w:pPr>
      <w:r w:rsidRPr="000D4D13">
        <w:rPr>
          <w:rFonts w:ascii="Times New Roman" w:hAnsi="Times New Roman" w:cs="Times New Roman"/>
          <w:color w:val="4B4444"/>
          <w:sz w:val="24"/>
          <w:szCs w:val="24"/>
        </w:rPr>
        <w:t>Hogy az egész világ, amelyet a mennyei Atya szeret, eljuthasson a hitben a tökéletes lelki szabadságra, kérjük Urunkat!</w:t>
      </w:r>
    </w:p>
    <w:p w14:paraId="254EA867" w14:textId="77777777" w:rsidR="000D4D13" w:rsidRPr="000D4D13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25067"/>
          <w:sz w:val="24"/>
          <w:szCs w:val="24"/>
        </w:rPr>
      </w:pPr>
      <w:r w:rsidRPr="000D4D13">
        <w:rPr>
          <w:rFonts w:ascii="Times New Roman" w:hAnsi="Times New Roman" w:cs="Times New Roman"/>
          <w:color w:val="4B4444"/>
          <w:sz w:val="24"/>
          <w:szCs w:val="24"/>
        </w:rPr>
        <w:t xml:space="preserve">Hogy amikor eljön az idő, méltónak bizonyuljanak az újjászületés fürdőjére és a Szentlélekben való megújulásra, kér­ </w:t>
      </w:r>
      <w:proofErr w:type="spellStart"/>
      <w:r w:rsidRPr="000D4D13">
        <w:rPr>
          <w:rFonts w:ascii="Times New Roman" w:hAnsi="Times New Roman" w:cs="Times New Roman"/>
          <w:color w:val="4B4444"/>
          <w:sz w:val="24"/>
          <w:szCs w:val="24"/>
        </w:rPr>
        <w:t>jük</w:t>
      </w:r>
      <w:proofErr w:type="spellEnd"/>
      <w:r w:rsidRPr="000D4D13">
        <w:rPr>
          <w:rFonts w:ascii="Times New Roman" w:hAnsi="Times New Roman" w:cs="Times New Roman"/>
          <w:color w:val="4B4444"/>
          <w:sz w:val="24"/>
          <w:szCs w:val="24"/>
        </w:rPr>
        <w:t xml:space="preserve"> Urunkat!</w:t>
      </w:r>
    </w:p>
    <w:p w14:paraId="559F3A1A" w14:textId="03DACC8E" w:rsidR="000D4D13" w:rsidRPr="00D22E81" w:rsidRDefault="000D4D13" w:rsidP="004D1A6B">
      <w:pPr>
        <w:pStyle w:val="Listaszerbekezds"/>
        <w:numPr>
          <w:ilvl w:val="0"/>
          <w:numId w:val="1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25067"/>
          <w:sz w:val="24"/>
          <w:szCs w:val="24"/>
        </w:rPr>
      </w:pPr>
      <w:r w:rsidRPr="000D4D13">
        <w:rPr>
          <w:rFonts w:ascii="Times New Roman" w:hAnsi="Times New Roman" w:cs="Times New Roman"/>
          <w:color w:val="4B4444"/>
          <w:sz w:val="24"/>
          <w:szCs w:val="24"/>
        </w:rPr>
        <w:t xml:space="preserve">Hogy </w:t>
      </w:r>
      <w:r w:rsidRPr="000D4D13">
        <w:rPr>
          <w:rFonts w:ascii="Times New Roman" w:hAnsi="Times New Roman" w:cs="Times New Roman"/>
          <w:color w:val="F25067"/>
          <w:sz w:val="24"/>
          <w:szCs w:val="24"/>
        </w:rPr>
        <w:t xml:space="preserve">N. </w:t>
      </w:r>
      <w:r w:rsidRPr="000D4D13">
        <w:rPr>
          <w:rFonts w:ascii="Times New Roman" w:hAnsi="Times New Roman" w:cs="Times New Roman"/>
          <w:color w:val="4B4444"/>
          <w:sz w:val="24"/>
          <w:szCs w:val="24"/>
        </w:rPr>
        <w:t xml:space="preserve">pápánk és </w:t>
      </w:r>
      <w:r w:rsidRPr="000D4D13">
        <w:rPr>
          <w:rFonts w:ascii="Times New Roman" w:hAnsi="Times New Roman" w:cs="Times New Roman"/>
          <w:color w:val="F25067"/>
          <w:sz w:val="24"/>
          <w:szCs w:val="24"/>
        </w:rPr>
        <w:t xml:space="preserve">N. </w:t>
      </w:r>
      <w:r w:rsidRPr="000D4D13">
        <w:rPr>
          <w:rFonts w:ascii="Times New Roman" w:hAnsi="Times New Roman" w:cs="Times New Roman"/>
          <w:color w:val="4B4444"/>
          <w:sz w:val="24"/>
          <w:szCs w:val="24"/>
        </w:rPr>
        <w:t>főpásztorunk vezetésével mind­ nyájan a krisztusi élet teljessége felé haladjunk, kérjük Urunkat!</w:t>
      </w:r>
    </w:p>
    <w:p w14:paraId="7BE61496" w14:textId="77777777" w:rsidR="00D22E81" w:rsidRPr="000D4D13" w:rsidRDefault="00D22E81" w:rsidP="00D22E81">
      <w:pPr>
        <w:pStyle w:val="Listaszerbekezds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F25067"/>
          <w:sz w:val="24"/>
          <w:szCs w:val="24"/>
        </w:rPr>
      </w:pPr>
    </w:p>
    <w:p w14:paraId="100E933D" w14:textId="7860F361" w:rsidR="000D4D13" w:rsidRPr="000D4D13" w:rsidRDefault="000D4D13" w:rsidP="00D22E81">
      <w:pPr>
        <w:pStyle w:val="Szvegtrzs"/>
        <w:kinsoku w:val="0"/>
        <w:overflowPunct w:val="0"/>
        <w:ind w:left="0"/>
        <w:jc w:val="center"/>
        <w:rPr>
          <w:color w:val="F25067"/>
          <w:sz w:val="24"/>
          <w:szCs w:val="24"/>
        </w:rPr>
      </w:pPr>
      <w:r w:rsidRPr="000D4D13">
        <w:rPr>
          <w:b/>
          <w:bCs/>
          <w:color w:val="4B4444"/>
          <w:sz w:val="24"/>
          <w:szCs w:val="24"/>
        </w:rPr>
        <w:t>A KATEKUMENEK MEG</w:t>
      </w:r>
      <w:r w:rsidR="00144CAB">
        <w:rPr>
          <w:b/>
          <w:bCs/>
          <w:color w:val="4B4444"/>
          <w:sz w:val="24"/>
          <w:szCs w:val="24"/>
        </w:rPr>
        <w:t>Á</w:t>
      </w:r>
      <w:r w:rsidRPr="000D4D13">
        <w:rPr>
          <w:b/>
          <w:bCs/>
          <w:color w:val="4B4444"/>
          <w:sz w:val="24"/>
          <w:szCs w:val="24"/>
        </w:rPr>
        <w:t>LD</w:t>
      </w:r>
      <w:r w:rsidR="00144CAB">
        <w:rPr>
          <w:b/>
          <w:bCs/>
          <w:color w:val="4B4444"/>
          <w:sz w:val="24"/>
          <w:szCs w:val="24"/>
        </w:rPr>
        <w:t>Á</w:t>
      </w:r>
      <w:r w:rsidRPr="000D4D13">
        <w:rPr>
          <w:b/>
          <w:bCs/>
          <w:color w:val="4B4444"/>
          <w:sz w:val="24"/>
          <w:szCs w:val="24"/>
        </w:rPr>
        <w:t xml:space="preserve">SA </w:t>
      </w:r>
      <w:r w:rsidRPr="000D4D13">
        <w:rPr>
          <w:color w:val="F25067"/>
          <w:sz w:val="24"/>
          <w:szCs w:val="24"/>
        </w:rPr>
        <w:t>(OICA 119-124. szám)</w:t>
      </w:r>
    </w:p>
    <w:p w14:paraId="3AF6C4E3" w14:textId="32BE33A2" w:rsidR="000D4D13" w:rsidRPr="000D4D13" w:rsidRDefault="000D4D13" w:rsidP="00144CAB">
      <w:pPr>
        <w:pStyle w:val="Szvegtrzs"/>
        <w:kinsoku w:val="0"/>
        <w:overflowPunct w:val="0"/>
        <w:ind w:left="0"/>
        <w:rPr>
          <w:i/>
          <w:iCs/>
          <w:color w:val="F25067"/>
          <w:sz w:val="24"/>
          <w:szCs w:val="24"/>
        </w:rPr>
      </w:pPr>
      <w:r w:rsidRPr="000D4D13">
        <w:rPr>
          <w:i/>
          <w:iCs/>
          <w:color w:val="F25067"/>
          <w:sz w:val="24"/>
          <w:szCs w:val="24"/>
        </w:rPr>
        <w:t xml:space="preserve">Majd a </w:t>
      </w:r>
      <w:proofErr w:type="spellStart"/>
      <w:r w:rsidRPr="000D4D13">
        <w:rPr>
          <w:i/>
          <w:iCs/>
          <w:color w:val="F25067"/>
          <w:sz w:val="24"/>
          <w:szCs w:val="24"/>
        </w:rPr>
        <w:t>celebr</w:t>
      </w:r>
      <w:r w:rsidR="004D1A6B">
        <w:rPr>
          <w:i/>
          <w:iCs/>
          <w:color w:val="F25067"/>
          <w:sz w:val="24"/>
          <w:szCs w:val="24"/>
        </w:rPr>
        <w:t>á</w:t>
      </w:r>
      <w:r w:rsidRPr="000D4D13">
        <w:rPr>
          <w:i/>
          <w:iCs/>
          <w:color w:val="F25067"/>
          <w:sz w:val="24"/>
          <w:szCs w:val="24"/>
        </w:rPr>
        <w:t>ns</w:t>
      </w:r>
      <w:proofErr w:type="spellEnd"/>
      <w:r w:rsidRPr="000D4D13">
        <w:rPr>
          <w:i/>
          <w:iCs/>
          <w:color w:val="F25067"/>
          <w:sz w:val="24"/>
          <w:szCs w:val="24"/>
        </w:rPr>
        <w:t xml:space="preserve"> a v</w:t>
      </w:r>
      <w:r w:rsidR="004D1A6B">
        <w:rPr>
          <w:i/>
          <w:iCs/>
          <w:color w:val="F25067"/>
          <w:sz w:val="24"/>
          <w:szCs w:val="24"/>
        </w:rPr>
        <w:t>á</w:t>
      </w:r>
      <w:r w:rsidRPr="000D4D13">
        <w:rPr>
          <w:i/>
          <w:iCs/>
          <w:color w:val="F25067"/>
          <w:sz w:val="24"/>
          <w:szCs w:val="24"/>
        </w:rPr>
        <w:t>lasztottak felé terjesztett kézzel mondja:</w:t>
      </w:r>
    </w:p>
    <w:p w14:paraId="3CF89DC7" w14:textId="2B0412DF" w:rsidR="000D4D13" w:rsidRPr="000D4D13" w:rsidRDefault="000D4D13" w:rsidP="00D22E81">
      <w:pPr>
        <w:pStyle w:val="Szvegtrzs"/>
        <w:kinsoku w:val="0"/>
        <w:overflowPunct w:val="0"/>
        <w:ind w:left="0"/>
        <w:jc w:val="both"/>
        <w:rPr>
          <w:color w:val="4B4444"/>
          <w:sz w:val="24"/>
          <w:szCs w:val="24"/>
        </w:rPr>
      </w:pPr>
      <w:r w:rsidRPr="000D4D13">
        <w:rPr>
          <w:color w:val="4B4444"/>
          <w:sz w:val="24"/>
          <w:szCs w:val="24"/>
        </w:rPr>
        <w:t>Mindenható Atyánk,</w:t>
      </w:r>
      <w:r w:rsidR="004D1A6B">
        <w:rPr>
          <w:color w:val="4B4444"/>
          <w:sz w:val="24"/>
          <w:szCs w:val="24"/>
        </w:rPr>
        <w:t xml:space="preserve"> </w:t>
      </w:r>
      <w:r w:rsidRPr="000D4D13">
        <w:rPr>
          <w:color w:val="4B4444"/>
          <w:sz w:val="24"/>
          <w:szCs w:val="24"/>
        </w:rPr>
        <w:t>te Egyházadat szüntelenül új gyermekekkel teszed termékennyé.</w:t>
      </w:r>
      <w:r w:rsidR="004D1A6B">
        <w:rPr>
          <w:color w:val="4B4444"/>
          <w:sz w:val="24"/>
          <w:szCs w:val="24"/>
        </w:rPr>
        <w:t xml:space="preserve"> </w:t>
      </w:r>
      <w:r w:rsidRPr="000D4D13">
        <w:rPr>
          <w:color w:val="4B4444"/>
          <w:sz w:val="24"/>
          <w:szCs w:val="24"/>
        </w:rPr>
        <w:t xml:space="preserve">Növeld </w:t>
      </w:r>
      <w:proofErr w:type="spellStart"/>
      <w:r w:rsidRPr="000D4D13">
        <w:rPr>
          <w:color w:val="4B4444"/>
          <w:sz w:val="24"/>
          <w:szCs w:val="24"/>
        </w:rPr>
        <w:t>választottaidban</w:t>
      </w:r>
      <w:proofErr w:type="spellEnd"/>
      <w:r w:rsidRPr="000D4D13">
        <w:rPr>
          <w:color w:val="4B4444"/>
          <w:sz w:val="24"/>
          <w:szCs w:val="24"/>
        </w:rPr>
        <w:t xml:space="preserve"> a hitet és a tudást</w:t>
      </w:r>
      <w:bookmarkStart w:id="2" w:name="_GoBack"/>
      <w:bookmarkEnd w:id="2"/>
      <w:r w:rsidRPr="000D4D13">
        <w:rPr>
          <w:color w:val="4B4444"/>
          <w:sz w:val="24"/>
          <w:szCs w:val="24"/>
        </w:rPr>
        <w:t>, hogy a keresztség forrásából újjászületve,</w:t>
      </w:r>
      <w:r w:rsidR="004D1A6B">
        <w:rPr>
          <w:color w:val="4B4444"/>
          <w:sz w:val="24"/>
          <w:szCs w:val="24"/>
        </w:rPr>
        <w:t xml:space="preserve"> </w:t>
      </w:r>
      <w:r w:rsidRPr="000D4D13">
        <w:rPr>
          <w:color w:val="4B4444"/>
          <w:sz w:val="24"/>
          <w:szCs w:val="24"/>
        </w:rPr>
        <w:t>a bérmálásban és az Eukarisztiában megújulva választott gyermekeid között lehessenek.</w:t>
      </w:r>
      <w:r w:rsidR="004D1A6B">
        <w:rPr>
          <w:color w:val="4B4444"/>
          <w:sz w:val="24"/>
          <w:szCs w:val="24"/>
        </w:rPr>
        <w:t xml:space="preserve"> </w:t>
      </w:r>
      <w:r w:rsidRPr="000D4D13">
        <w:rPr>
          <w:color w:val="4B4444"/>
          <w:sz w:val="24"/>
          <w:szCs w:val="24"/>
        </w:rPr>
        <w:t>Krisztus, a mi Urunk által.</w:t>
      </w:r>
    </w:p>
    <w:p w14:paraId="28C9B0F0" w14:textId="77777777" w:rsidR="000D4D13" w:rsidRPr="000D4D13" w:rsidRDefault="000D4D13" w:rsidP="00144CAB">
      <w:pPr>
        <w:pStyle w:val="Szvegtrzs"/>
        <w:kinsoku w:val="0"/>
        <w:overflowPunct w:val="0"/>
        <w:ind w:left="0"/>
        <w:rPr>
          <w:color w:val="4B4444"/>
          <w:sz w:val="24"/>
          <w:szCs w:val="24"/>
        </w:rPr>
      </w:pPr>
      <w:r w:rsidRPr="000D4D13">
        <w:rPr>
          <w:i/>
          <w:iCs/>
          <w:color w:val="F25067"/>
          <w:sz w:val="24"/>
          <w:szCs w:val="24"/>
        </w:rPr>
        <w:t xml:space="preserve">Hívek: </w:t>
      </w:r>
      <w:r w:rsidRPr="000D4D13">
        <w:rPr>
          <w:color w:val="4B4444"/>
          <w:sz w:val="24"/>
          <w:szCs w:val="24"/>
        </w:rPr>
        <w:t>Ámen.</w:t>
      </w:r>
    </w:p>
    <w:p w14:paraId="018D1109" w14:textId="7B5C0B15" w:rsidR="004608EF" w:rsidRDefault="004608EF" w:rsidP="004608EF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6140A04B" w14:textId="7BC03CFB" w:rsidR="00717DE1" w:rsidRDefault="00717DE1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717DE1">
        <w:rPr>
          <w:sz w:val="20"/>
          <w:szCs w:val="20"/>
        </w:rPr>
        <w:t>2022.0</w:t>
      </w:r>
      <w:r w:rsidR="0062509F">
        <w:rPr>
          <w:sz w:val="20"/>
          <w:szCs w:val="20"/>
        </w:rPr>
        <w:t>5</w:t>
      </w:r>
      <w:r w:rsidRPr="00717DE1">
        <w:rPr>
          <w:sz w:val="20"/>
          <w:szCs w:val="20"/>
        </w:rPr>
        <w:t>.</w:t>
      </w:r>
      <w:r w:rsidR="0062509F">
        <w:rPr>
          <w:sz w:val="20"/>
          <w:szCs w:val="20"/>
        </w:rPr>
        <w:t>02</w:t>
      </w:r>
      <w:r w:rsidRPr="00717DE1">
        <w:rPr>
          <w:sz w:val="20"/>
          <w:szCs w:val="20"/>
        </w:rPr>
        <w:tab/>
        <w:t>H</w:t>
      </w:r>
      <w:r w:rsidRPr="00717DE1">
        <w:rPr>
          <w:sz w:val="20"/>
          <w:szCs w:val="20"/>
        </w:rPr>
        <w:tab/>
      </w:r>
      <w:r w:rsidR="0062509F">
        <w:rPr>
          <w:sz w:val="20"/>
          <w:szCs w:val="20"/>
        </w:rPr>
        <w:t>16</w:t>
      </w:r>
      <w:r w:rsidRPr="00717DE1">
        <w:rPr>
          <w:sz w:val="20"/>
          <w:szCs w:val="20"/>
        </w:rPr>
        <w:t>:</w:t>
      </w:r>
      <w:r w:rsidR="0062509F">
        <w:rPr>
          <w:sz w:val="20"/>
          <w:szCs w:val="20"/>
        </w:rPr>
        <w:t>3</w:t>
      </w:r>
      <w:r w:rsidRPr="00717DE1">
        <w:rPr>
          <w:sz w:val="20"/>
          <w:szCs w:val="20"/>
        </w:rPr>
        <w:t>0</w:t>
      </w:r>
      <w:r w:rsidRPr="00717DE1">
        <w:rPr>
          <w:sz w:val="20"/>
          <w:szCs w:val="20"/>
        </w:rPr>
        <w:tab/>
        <w:t xml:space="preserve">Szentmise a </w:t>
      </w:r>
      <w:proofErr w:type="spellStart"/>
      <w:r w:rsidR="0062509F">
        <w:rPr>
          <w:sz w:val="20"/>
          <w:szCs w:val="20"/>
        </w:rPr>
        <w:t>Vanyarci</w:t>
      </w:r>
      <w:proofErr w:type="spellEnd"/>
      <w:r w:rsidR="0062509F">
        <w:rPr>
          <w:sz w:val="20"/>
          <w:szCs w:val="20"/>
        </w:rPr>
        <w:t xml:space="preserve"> Boldog </w:t>
      </w:r>
      <w:proofErr w:type="spellStart"/>
      <w:r w:rsidR="0062509F">
        <w:rPr>
          <w:sz w:val="20"/>
          <w:szCs w:val="20"/>
        </w:rPr>
        <w:t>Ceferino</w:t>
      </w:r>
      <w:proofErr w:type="spellEnd"/>
      <w:r w:rsidR="0062509F">
        <w:rPr>
          <w:sz w:val="20"/>
          <w:szCs w:val="20"/>
        </w:rPr>
        <w:t xml:space="preserve"> Közösségi Házban</w:t>
      </w:r>
    </w:p>
    <w:p w14:paraId="57827255" w14:textId="5D3EED67" w:rsidR="00656D48" w:rsidRDefault="00656D48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18:00</w:t>
      </w:r>
      <w:r>
        <w:rPr>
          <w:sz w:val="20"/>
          <w:szCs w:val="20"/>
        </w:rPr>
        <w:tab/>
      </w:r>
      <w:r w:rsidR="0062509F">
        <w:rPr>
          <w:sz w:val="20"/>
          <w:szCs w:val="20"/>
        </w:rPr>
        <w:t>Szentmise</w:t>
      </w:r>
      <w:r>
        <w:rPr>
          <w:sz w:val="20"/>
          <w:szCs w:val="20"/>
        </w:rPr>
        <w:t xml:space="preserve"> a Galgagutai Templomban</w:t>
      </w:r>
    </w:p>
    <w:p w14:paraId="5952B4C8" w14:textId="5328C086" w:rsidR="0062509F" w:rsidRDefault="0062509F" w:rsidP="0062509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717DE1">
        <w:rPr>
          <w:sz w:val="20"/>
          <w:szCs w:val="20"/>
        </w:rPr>
        <w:t>2022.0</w:t>
      </w:r>
      <w:r>
        <w:rPr>
          <w:sz w:val="20"/>
          <w:szCs w:val="20"/>
        </w:rPr>
        <w:t>5</w:t>
      </w:r>
      <w:r w:rsidRPr="00717DE1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FD1472">
        <w:rPr>
          <w:sz w:val="20"/>
          <w:szCs w:val="20"/>
        </w:rPr>
        <w:t>3</w:t>
      </w:r>
      <w:r w:rsidRPr="00717DE1">
        <w:rPr>
          <w:sz w:val="20"/>
          <w:szCs w:val="20"/>
        </w:rPr>
        <w:tab/>
      </w:r>
      <w:r w:rsidR="00FD1472">
        <w:rPr>
          <w:sz w:val="20"/>
          <w:szCs w:val="20"/>
        </w:rPr>
        <w:t>K</w:t>
      </w:r>
      <w:r w:rsidRPr="00717DE1">
        <w:rPr>
          <w:sz w:val="20"/>
          <w:szCs w:val="20"/>
        </w:rPr>
        <w:tab/>
      </w:r>
      <w:r>
        <w:rPr>
          <w:sz w:val="20"/>
          <w:szCs w:val="20"/>
        </w:rPr>
        <w:t>17</w:t>
      </w:r>
      <w:r w:rsidRPr="00717DE1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717DE1">
        <w:rPr>
          <w:sz w:val="20"/>
          <w:szCs w:val="20"/>
        </w:rPr>
        <w:t>0</w:t>
      </w:r>
      <w:r w:rsidRPr="00717DE1">
        <w:rPr>
          <w:sz w:val="20"/>
          <w:szCs w:val="20"/>
        </w:rPr>
        <w:tab/>
        <w:t xml:space="preserve">Szentmise a </w:t>
      </w:r>
      <w:r>
        <w:rPr>
          <w:sz w:val="20"/>
          <w:szCs w:val="20"/>
        </w:rPr>
        <w:t>Berceli templomban, majd májusi litánia</w:t>
      </w:r>
    </w:p>
    <w:p w14:paraId="3B4C2D47" w14:textId="7135E093" w:rsidR="0062509F" w:rsidRPr="00FD1472" w:rsidRDefault="0062509F" w:rsidP="0062509F">
      <w:pPr>
        <w:tabs>
          <w:tab w:val="left" w:pos="993"/>
          <w:tab w:val="left" w:pos="1276"/>
          <w:tab w:val="right" w:pos="1701"/>
          <w:tab w:val="left" w:pos="1843"/>
        </w:tabs>
        <w:rPr>
          <w:color w:val="FF0000"/>
          <w:sz w:val="20"/>
          <w:szCs w:val="20"/>
        </w:rPr>
      </w:pPr>
      <w:r w:rsidRPr="00FD1472">
        <w:rPr>
          <w:color w:val="FF0000"/>
          <w:sz w:val="20"/>
          <w:szCs w:val="20"/>
        </w:rPr>
        <w:t>2022.05.04.</w:t>
      </w:r>
      <w:r w:rsidRPr="00FD1472">
        <w:rPr>
          <w:color w:val="FF0000"/>
          <w:sz w:val="20"/>
          <w:szCs w:val="20"/>
        </w:rPr>
        <w:tab/>
        <w:t>Sz</w:t>
      </w:r>
      <w:r w:rsidRPr="00FD1472">
        <w:rPr>
          <w:color w:val="FF0000"/>
          <w:sz w:val="20"/>
          <w:szCs w:val="20"/>
        </w:rPr>
        <w:tab/>
        <w:t>17:00</w:t>
      </w:r>
      <w:r w:rsidRPr="00FD1472">
        <w:rPr>
          <w:color w:val="FF0000"/>
          <w:sz w:val="20"/>
          <w:szCs w:val="20"/>
        </w:rPr>
        <w:tab/>
        <w:t xml:space="preserve">Búcsúi Szentmise a </w:t>
      </w:r>
      <w:proofErr w:type="spellStart"/>
      <w:r w:rsidRPr="00FD1472">
        <w:rPr>
          <w:color w:val="FF0000"/>
          <w:sz w:val="20"/>
          <w:szCs w:val="20"/>
        </w:rPr>
        <w:t>Vanyarci</w:t>
      </w:r>
      <w:proofErr w:type="spellEnd"/>
      <w:r w:rsidRPr="00FD1472">
        <w:rPr>
          <w:color w:val="FF0000"/>
          <w:sz w:val="20"/>
          <w:szCs w:val="20"/>
        </w:rPr>
        <w:t xml:space="preserve"> Boldog </w:t>
      </w:r>
      <w:proofErr w:type="spellStart"/>
      <w:r w:rsidRPr="00FD1472">
        <w:rPr>
          <w:color w:val="FF0000"/>
          <w:sz w:val="20"/>
          <w:szCs w:val="20"/>
        </w:rPr>
        <w:t>Ceferino</w:t>
      </w:r>
      <w:proofErr w:type="spellEnd"/>
      <w:r w:rsidRPr="00FD1472">
        <w:rPr>
          <w:color w:val="FF0000"/>
          <w:sz w:val="20"/>
          <w:szCs w:val="20"/>
        </w:rPr>
        <w:t xml:space="preserve"> Közösségi Házban</w:t>
      </w:r>
    </w:p>
    <w:p w14:paraId="739A4314" w14:textId="1B619275" w:rsidR="00656D48" w:rsidRDefault="00656D48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</w:t>
      </w:r>
      <w:r w:rsidR="00FD1472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62509F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Cs</w:t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r w:rsidR="0062509F">
        <w:rPr>
          <w:sz w:val="20"/>
          <w:szCs w:val="20"/>
        </w:rPr>
        <w:t xml:space="preserve">Szentmise a </w:t>
      </w:r>
      <w:proofErr w:type="spellStart"/>
      <w:r w:rsidR="0062509F">
        <w:rPr>
          <w:sz w:val="20"/>
          <w:szCs w:val="20"/>
        </w:rPr>
        <w:t>Nógrádkövesdi</w:t>
      </w:r>
      <w:proofErr w:type="spellEnd"/>
      <w:r w:rsidR="0062509F">
        <w:rPr>
          <w:sz w:val="20"/>
          <w:szCs w:val="20"/>
        </w:rPr>
        <w:t xml:space="preserve"> Templomban</w:t>
      </w:r>
      <w:r w:rsidR="00FD1472">
        <w:rPr>
          <w:sz w:val="20"/>
          <w:szCs w:val="20"/>
        </w:rPr>
        <w:t>, majd májusi litánia</w:t>
      </w:r>
    </w:p>
    <w:p w14:paraId="0D797CEF" w14:textId="0057AA1E" w:rsidR="00656D48" w:rsidRPr="00717DE1" w:rsidRDefault="00656D48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sz w:val="20"/>
          <w:szCs w:val="20"/>
        </w:rPr>
        <w:t>2022.0</w:t>
      </w:r>
      <w:r w:rsidR="00FD1472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FD1472">
        <w:rPr>
          <w:sz w:val="20"/>
          <w:szCs w:val="20"/>
        </w:rPr>
        <w:t>06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P</w:t>
      </w:r>
      <w:r>
        <w:rPr>
          <w:sz w:val="20"/>
          <w:szCs w:val="20"/>
        </w:rPr>
        <w:tab/>
        <w:t>17:00</w:t>
      </w:r>
      <w:r>
        <w:rPr>
          <w:sz w:val="20"/>
          <w:szCs w:val="20"/>
        </w:rPr>
        <w:tab/>
      </w:r>
      <w:r w:rsidRPr="00656D48">
        <w:rPr>
          <w:sz w:val="20"/>
          <w:szCs w:val="20"/>
        </w:rPr>
        <w:t>Szentmise a Berceli Templomban</w:t>
      </w:r>
      <w:r w:rsidR="00FD1472">
        <w:rPr>
          <w:sz w:val="20"/>
          <w:szCs w:val="20"/>
        </w:rPr>
        <w:t>, majd májusi litánia</w:t>
      </w:r>
    </w:p>
    <w:p w14:paraId="43418E92" w14:textId="77777777" w:rsidR="00FD1472" w:rsidRDefault="00F40EF7" w:rsidP="00FD1472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2022.0</w:t>
      </w:r>
      <w:r w:rsidR="00FD1472">
        <w:rPr>
          <w:b/>
          <w:color w:val="FF0000"/>
          <w:sz w:val="20"/>
          <w:szCs w:val="20"/>
        </w:rPr>
        <w:t>5</w:t>
      </w:r>
      <w:r>
        <w:rPr>
          <w:b/>
          <w:color w:val="FF0000"/>
          <w:sz w:val="20"/>
          <w:szCs w:val="20"/>
        </w:rPr>
        <w:t>.</w:t>
      </w:r>
      <w:r w:rsidR="00FD1472">
        <w:rPr>
          <w:b/>
          <w:color w:val="FF0000"/>
          <w:sz w:val="20"/>
          <w:szCs w:val="20"/>
        </w:rPr>
        <w:t>07</w:t>
      </w:r>
      <w:r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ab/>
        <w:t>Sz</w:t>
      </w:r>
      <w:r>
        <w:rPr>
          <w:b/>
          <w:color w:val="FF0000"/>
          <w:sz w:val="20"/>
          <w:szCs w:val="20"/>
        </w:rPr>
        <w:tab/>
      </w:r>
      <w:r w:rsidR="00717DE1" w:rsidRPr="00717DE1">
        <w:rPr>
          <w:sz w:val="20"/>
          <w:szCs w:val="20"/>
        </w:rPr>
        <w:tab/>
      </w:r>
      <w:r w:rsidR="00FD1472">
        <w:rPr>
          <w:sz w:val="20"/>
          <w:szCs w:val="20"/>
        </w:rPr>
        <w:t>17:00</w:t>
      </w:r>
      <w:r w:rsidR="00FD1472">
        <w:rPr>
          <w:sz w:val="20"/>
          <w:szCs w:val="20"/>
        </w:rPr>
        <w:tab/>
      </w:r>
      <w:r w:rsidR="00FD1472" w:rsidRPr="00656D48">
        <w:rPr>
          <w:sz w:val="20"/>
          <w:szCs w:val="20"/>
        </w:rPr>
        <w:t>Szentmise a Berceli Templomban</w:t>
      </w:r>
      <w:r w:rsidR="00FD1472">
        <w:rPr>
          <w:sz w:val="20"/>
          <w:szCs w:val="20"/>
        </w:rPr>
        <w:t>, majd májusi litánia</w:t>
      </w:r>
    </w:p>
    <w:p w14:paraId="61B6A109" w14:textId="68BD7AA4" w:rsidR="00FD1472" w:rsidRPr="00FD1472" w:rsidRDefault="00257CCA" w:rsidP="00FD1472">
      <w:pPr>
        <w:tabs>
          <w:tab w:val="left" w:pos="993"/>
          <w:tab w:val="left" w:pos="1276"/>
          <w:tab w:val="right" w:pos="1701"/>
          <w:tab w:val="left" w:pos="1843"/>
        </w:tabs>
        <w:rPr>
          <w:i/>
          <w:sz w:val="20"/>
          <w:szCs w:val="20"/>
        </w:rPr>
      </w:pPr>
      <w:r>
        <w:rPr>
          <w:b/>
          <w:color w:val="FF0000"/>
          <w:sz w:val="20"/>
          <w:szCs w:val="20"/>
        </w:rPr>
        <w:t>2022.0</w:t>
      </w:r>
      <w:r w:rsidR="00717DE1">
        <w:rPr>
          <w:b/>
          <w:color w:val="FF0000"/>
          <w:sz w:val="20"/>
          <w:szCs w:val="20"/>
        </w:rPr>
        <w:t>5</w:t>
      </w:r>
      <w:r>
        <w:rPr>
          <w:b/>
          <w:color w:val="FF0000"/>
          <w:sz w:val="20"/>
          <w:szCs w:val="20"/>
        </w:rPr>
        <w:t>.</w:t>
      </w:r>
      <w:r w:rsidR="00717DE1">
        <w:rPr>
          <w:b/>
          <w:color w:val="FF0000"/>
          <w:sz w:val="20"/>
          <w:szCs w:val="20"/>
        </w:rPr>
        <w:t>0</w:t>
      </w:r>
      <w:r w:rsidR="00FD1472">
        <w:rPr>
          <w:b/>
          <w:color w:val="FF0000"/>
          <w:sz w:val="20"/>
          <w:szCs w:val="20"/>
        </w:rPr>
        <w:t>8</w:t>
      </w:r>
      <w:r>
        <w:rPr>
          <w:b/>
          <w:color w:val="FF0000"/>
          <w:sz w:val="20"/>
          <w:szCs w:val="20"/>
        </w:rPr>
        <w:tab/>
        <w:t>V</w:t>
      </w:r>
      <w:r>
        <w:rPr>
          <w:b/>
          <w:color w:val="FF0000"/>
          <w:sz w:val="20"/>
          <w:szCs w:val="20"/>
        </w:rPr>
        <w:tab/>
      </w:r>
      <w:r w:rsidR="00F40EF7">
        <w:rPr>
          <w:b/>
          <w:color w:val="FF0000"/>
          <w:sz w:val="20"/>
          <w:szCs w:val="20"/>
        </w:rPr>
        <w:t>08:30</w:t>
      </w:r>
      <w:r w:rsidR="00F40EF7">
        <w:rPr>
          <w:b/>
          <w:color w:val="FF0000"/>
          <w:sz w:val="20"/>
          <w:szCs w:val="20"/>
        </w:rPr>
        <w:tab/>
        <w:t xml:space="preserve">Szentmise a Berceli </w:t>
      </w:r>
      <w:proofErr w:type="gramStart"/>
      <w:r w:rsidR="00F40EF7">
        <w:rPr>
          <w:b/>
          <w:color w:val="FF0000"/>
          <w:sz w:val="20"/>
          <w:szCs w:val="20"/>
        </w:rPr>
        <w:t>Templomban</w:t>
      </w:r>
      <w:r w:rsidR="00FD1472">
        <w:rPr>
          <w:b/>
          <w:color w:val="FF0000"/>
          <w:sz w:val="20"/>
          <w:szCs w:val="20"/>
        </w:rPr>
        <w:t>,  elsőáldozók</w:t>
      </w:r>
      <w:proofErr w:type="gramEnd"/>
      <w:r w:rsidR="00FD1472">
        <w:rPr>
          <w:b/>
          <w:color w:val="FF0000"/>
          <w:sz w:val="20"/>
          <w:szCs w:val="20"/>
        </w:rPr>
        <w:t xml:space="preserve"> és bérmálkozók tradíció szertartása </w:t>
      </w:r>
      <w:proofErr w:type="spellStart"/>
      <w:r w:rsidR="00FD1472" w:rsidRPr="00FD1472">
        <w:rPr>
          <w:i/>
          <w:sz w:val="20"/>
          <w:szCs w:val="20"/>
        </w:rPr>
        <w:t>Elh</w:t>
      </w:r>
      <w:proofErr w:type="spellEnd"/>
      <w:r w:rsidR="00FD1472" w:rsidRPr="00FD1472">
        <w:rPr>
          <w:i/>
          <w:sz w:val="20"/>
          <w:szCs w:val="20"/>
        </w:rPr>
        <w:t xml:space="preserve">. Csordás Emmanuel Lázár Gábriel és </w:t>
      </w:r>
      <w:proofErr w:type="spellStart"/>
      <w:r w:rsidR="00FD1472" w:rsidRPr="00FD1472">
        <w:rPr>
          <w:i/>
          <w:sz w:val="20"/>
          <w:szCs w:val="20"/>
        </w:rPr>
        <w:t>Oroszki</w:t>
      </w:r>
      <w:proofErr w:type="spellEnd"/>
      <w:r w:rsidR="00FD1472" w:rsidRPr="00FD1472">
        <w:rPr>
          <w:i/>
          <w:sz w:val="20"/>
          <w:szCs w:val="20"/>
        </w:rPr>
        <w:t xml:space="preserve"> Ignác</w:t>
      </w:r>
    </w:p>
    <w:p w14:paraId="459E47D3" w14:textId="22D89D5F" w:rsidR="00717DE1" w:rsidRDefault="00717DE1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10:30</w:t>
      </w:r>
      <w:r>
        <w:rPr>
          <w:b/>
          <w:color w:val="FF0000"/>
          <w:sz w:val="20"/>
          <w:szCs w:val="20"/>
        </w:rPr>
        <w:tab/>
      </w:r>
      <w:r w:rsidR="00FD1472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Galgagutai Templomban</w:t>
      </w:r>
    </w:p>
    <w:p w14:paraId="720390A8" w14:textId="6575F5CB" w:rsidR="00822A61" w:rsidRDefault="00F40EF7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="00257CCA">
        <w:rPr>
          <w:b/>
          <w:color w:val="FF0000"/>
          <w:sz w:val="20"/>
          <w:szCs w:val="20"/>
        </w:rPr>
        <w:t>10:30</w:t>
      </w:r>
      <w:r w:rsidR="00257CCA">
        <w:rPr>
          <w:b/>
          <w:color w:val="FF0000"/>
          <w:sz w:val="20"/>
          <w:szCs w:val="20"/>
        </w:rPr>
        <w:tab/>
      </w:r>
      <w:r w:rsidR="00FD1472">
        <w:rPr>
          <w:b/>
          <w:color w:val="FF0000"/>
          <w:sz w:val="20"/>
          <w:szCs w:val="20"/>
        </w:rPr>
        <w:t>Igeliturgia</w:t>
      </w:r>
      <w:r w:rsidR="00257CCA">
        <w:rPr>
          <w:b/>
          <w:color w:val="FF0000"/>
          <w:sz w:val="20"/>
          <w:szCs w:val="20"/>
        </w:rPr>
        <w:t xml:space="preserve"> a </w:t>
      </w:r>
      <w:proofErr w:type="spellStart"/>
      <w:r w:rsidR="00717DE1">
        <w:rPr>
          <w:b/>
          <w:color w:val="FF0000"/>
          <w:sz w:val="20"/>
          <w:szCs w:val="20"/>
        </w:rPr>
        <w:t>Becskei</w:t>
      </w:r>
      <w:proofErr w:type="spellEnd"/>
      <w:r w:rsidR="00717DE1">
        <w:rPr>
          <w:b/>
          <w:color w:val="FF0000"/>
          <w:sz w:val="20"/>
          <w:szCs w:val="20"/>
        </w:rPr>
        <w:t xml:space="preserve"> Templomban</w:t>
      </w:r>
    </w:p>
    <w:p w14:paraId="15199F7F" w14:textId="6F48923B" w:rsidR="00F40EF7" w:rsidRDefault="00F40EF7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FD1472">
        <w:rPr>
          <w:b/>
          <w:color w:val="FF0000"/>
          <w:sz w:val="20"/>
          <w:szCs w:val="20"/>
        </w:rPr>
        <w:t>Igeliturgia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Szécsénkei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7846B0F7" w14:textId="6553A51B" w:rsidR="00F40EF7" w:rsidRDefault="00F40EF7" w:rsidP="004608EF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12:00</w:t>
      </w:r>
      <w:r>
        <w:rPr>
          <w:b/>
          <w:color w:val="FF0000"/>
          <w:sz w:val="20"/>
          <w:szCs w:val="20"/>
        </w:rPr>
        <w:tab/>
      </w:r>
      <w:r w:rsidR="00FD1472">
        <w:rPr>
          <w:b/>
          <w:color w:val="FF0000"/>
          <w:sz w:val="20"/>
          <w:szCs w:val="20"/>
        </w:rPr>
        <w:t>Szentmise</w:t>
      </w:r>
      <w:r>
        <w:rPr>
          <w:b/>
          <w:color w:val="FF0000"/>
          <w:sz w:val="20"/>
          <w:szCs w:val="20"/>
        </w:rPr>
        <w:t xml:space="preserve"> a </w:t>
      </w:r>
      <w:proofErr w:type="spellStart"/>
      <w:r>
        <w:rPr>
          <w:b/>
          <w:color w:val="FF0000"/>
          <w:sz w:val="20"/>
          <w:szCs w:val="20"/>
        </w:rPr>
        <w:t>Nógrádkövesdi</w:t>
      </w:r>
      <w:proofErr w:type="spellEnd"/>
      <w:r>
        <w:rPr>
          <w:b/>
          <w:color w:val="FF0000"/>
          <w:sz w:val="20"/>
          <w:szCs w:val="20"/>
        </w:rPr>
        <w:t xml:space="preserve"> Templomban</w:t>
      </w:r>
    </w:p>
    <w:p w14:paraId="54F1E8DB" w14:textId="4122F3B2" w:rsidR="00FD1472" w:rsidRPr="00FD1472" w:rsidRDefault="00FD1472" w:rsidP="00FD1472">
      <w:pPr>
        <w:tabs>
          <w:tab w:val="left" w:pos="993"/>
          <w:tab w:val="left" w:pos="1276"/>
          <w:tab w:val="right" w:pos="1701"/>
          <w:tab w:val="left" w:pos="1843"/>
        </w:tabs>
        <w:jc w:val="center"/>
        <w:rPr>
          <w:i/>
          <w:sz w:val="20"/>
          <w:szCs w:val="20"/>
        </w:rPr>
      </w:pPr>
      <w:proofErr w:type="spellStart"/>
      <w:r w:rsidRPr="00FD1472">
        <w:rPr>
          <w:i/>
          <w:sz w:val="20"/>
          <w:szCs w:val="20"/>
        </w:rPr>
        <w:t>Elh</w:t>
      </w:r>
      <w:proofErr w:type="spellEnd"/>
      <w:r w:rsidRPr="00FD1472">
        <w:rPr>
          <w:i/>
          <w:sz w:val="20"/>
          <w:szCs w:val="20"/>
        </w:rPr>
        <w:t xml:space="preserve">. Jobbágy Lászlóné </w:t>
      </w:r>
      <w:proofErr w:type="spellStart"/>
      <w:r w:rsidRPr="00FD1472">
        <w:rPr>
          <w:i/>
          <w:sz w:val="20"/>
          <w:szCs w:val="20"/>
        </w:rPr>
        <w:t>Mravik</w:t>
      </w:r>
      <w:proofErr w:type="spellEnd"/>
      <w:r w:rsidRPr="00FD1472">
        <w:rPr>
          <w:i/>
          <w:sz w:val="20"/>
          <w:szCs w:val="20"/>
        </w:rPr>
        <w:t xml:space="preserve"> Magdolna; </w:t>
      </w:r>
      <w:proofErr w:type="spellStart"/>
      <w:r w:rsidRPr="00FD1472">
        <w:rPr>
          <w:i/>
          <w:sz w:val="20"/>
          <w:szCs w:val="20"/>
        </w:rPr>
        <w:t>Kovacs</w:t>
      </w:r>
      <w:proofErr w:type="spellEnd"/>
      <w:r w:rsidRPr="00FD1472">
        <w:rPr>
          <w:i/>
          <w:sz w:val="20"/>
          <w:szCs w:val="20"/>
        </w:rPr>
        <w:t xml:space="preserve"> Aliz Anna keresztelése</w:t>
      </w:r>
    </w:p>
    <w:p w14:paraId="472500FF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71A40B87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4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5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571E796C" w14:textId="1BEFF644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p w14:paraId="5FC75E46" w14:textId="4F7CA1E7" w:rsidR="00227307" w:rsidRDefault="00F91A13" w:rsidP="00F91A13">
      <w:pPr>
        <w:tabs>
          <w:tab w:val="right" w:pos="7230"/>
        </w:tabs>
        <w:spacing w:line="216" w:lineRule="auto"/>
        <w:jc w:val="center"/>
        <w:rPr>
          <w:rFonts w:cs="Times New Roman"/>
          <w:b/>
          <w:sz w:val="20"/>
          <w:szCs w:val="20"/>
        </w:rPr>
      </w:pPr>
      <w:r w:rsidRPr="00227307">
        <w:rPr>
          <w:rFonts w:cs="Times New Roman"/>
          <w:b/>
          <w:sz w:val="20"/>
          <w:szCs w:val="20"/>
        </w:rPr>
        <w:t>Minden jog fenntartva, beleértve a másoláshoz, digitalizáláshoz való jogot is.</w:t>
      </w:r>
    </w:p>
    <w:sectPr w:rsidR="00227307" w:rsidSect="005D677D">
      <w:footerReference w:type="even" r:id="rId16"/>
      <w:footerReference w:type="default" r:id="rId17"/>
      <w:pgSz w:w="8419" w:h="11906" w:orient="landscape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410A" w14:textId="77777777" w:rsidR="004B1C4C" w:rsidRDefault="004B1C4C" w:rsidP="003F5A99">
      <w:r>
        <w:separator/>
      </w:r>
    </w:p>
  </w:endnote>
  <w:endnote w:type="continuationSeparator" w:id="0">
    <w:p w14:paraId="3BC24843" w14:textId="77777777" w:rsidR="004B1C4C" w:rsidRDefault="004B1C4C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panose1 w:val="00000500000000000000"/>
    <w:charset w:val="EE"/>
    <w:family w:val="auto"/>
    <w:pitch w:val="variable"/>
    <w:sig w:usb0="A000022F" w:usb1="1000005B" w:usb2="00000000" w:usb3="00000000" w:csb0="00000097" w:csb1="00000000"/>
  </w:font>
  <w:font w:name="Huni_alleia">
    <w:altName w:val="Gabriola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OldHaroldRee Bold">
    <w:altName w:val="Calibri"/>
    <w:charset w:val="EE"/>
    <w:family w:val="auto"/>
    <w:pitch w:val="variable"/>
    <w:sig w:usb0="0000028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3096AF4F" w14:textId="51990C17" w:rsidR="00A26DEE" w:rsidRPr="001B221A" w:rsidRDefault="00A26DEE" w:rsidP="001B221A">
        <w:pPr>
          <w:pStyle w:val="llb"/>
          <w:tabs>
            <w:tab w:val="clear" w:pos="4536"/>
            <w:tab w:val="center" w:pos="3686"/>
            <w:tab w:val="right" w:leader="underscore" w:pos="9072"/>
          </w:tabs>
          <w:jc w:val="right"/>
          <w:rPr>
            <w:sz w:val="16"/>
            <w:szCs w:val="16"/>
            <w:u w:val="single"/>
          </w:rPr>
        </w:pPr>
        <w:r>
          <w:tab/>
        </w:r>
        <w:r w:rsidRPr="001B221A">
          <w:rPr>
            <w:sz w:val="16"/>
            <w:szCs w:val="16"/>
          </w:rPr>
          <w:tab/>
        </w:r>
      </w:p>
      <w:p w14:paraId="0A54CCA6" w14:textId="0F5004D2" w:rsidR="00A26DEE" w:rsidRPr="00F15F3B" w:rsidRDefault="00A26DEE" w:rsidP="001B221A">
        <w:pPr>
          <w:pStyle w:val="llb"/>
          <w:tabs>
            <w:tab w:val="clear" w:pos="9072"/>
            <w:tab w:val="right" w:pos="7371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Értékkeres</w:t>
        </w:r>
        <w:r w:rsidRPr="00F15F3B">
          <w:rPr>
            <w:rFonts w:ascii="Bebas Neue" w:hAnsi="Bebas Neue" w:cs="Calibri"/>
          </w:rPr>
          <w:t>ő</w:t>
        </w:r>
        <w:r w:rsidRPr="00F15F3B">
          <w:rPr>
            <w:rFonts w:ascii="Bebas Neue" w:hAnsi="Bebas Neue"/>
          </w:rPr>
          <w:t xml:space="preserve"> Magazin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E0D4" w14:textId="21EEDE47" w:rsidR="00A26DEE" w:rsidRPr="001B221A" w:rsidRDefault="00A26DEE" w:rsidP="001B221A">
    <w:pPr>
      <w:pStyle w:val="llb"/>
      <w:tabs>
        <w:tab w:val="clear" w:pos="4536"/>
        <w:tab w:val="center" w:leader="underscore" w:pos="3686"/>
      </w:tabs>
      <w:jc w:val="right"/>
      <w:rPr>
        <w:sz w:val="16"/>
        <w:szCs w:val="16"/>
      </w:rPr>
    </w:pPr>
    <w:r w:rsidRPr="001B221A">
      <w:rPr>
        <w:sz w:val="16"/>
        <w:szCs w:val="16"/>
      </w:rPr>
      <w:tab/>
    </w:r>
    <w:r w:rsidRPr="001B221A">
      <w:rPr>
        <w:sz w:val="16"/>
        <w:szCs w:val="16"/>
      </w:rPr>
      <w:tab/>
    </w:r>
  </w:p>
  <w:p w14:paraId="75A86AC6" w14:textId="626686BF" w:rsidR="00A26DEE" w:rsidRPr="00F15F3B" w:rsidRDefault="00A26DEE" w:rsidP="001B221A">
    <w:pPr>
      <w:pStyle w:val="llb"/>
      <w:tabs>
        <w:tab w:val="clear" w:pos="9072"/>
        <w:tab w:val="right" w:pos="7371"/>
      </w:tabs>
      <w:rPr>
        <w:rFonts w:ascii="Bebas Neue" w:hAnsi="Bebas Neue"/>
      </w:rPr>
    </w:pP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 xml:space="preserve"> Magazin 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EFA3D" w14:textId="77777777" w:rsidR="004B1C4C" w:rsidRDefault="004B1C4C" w:rsidP="003F5A99">
      <w:r>
        <w:separator/>
      </w:r>
    </w:p>
  </w:footnote>
  <w:footnote w:type="continuationSeparator" w:id="0">
    <w:p w14:paraId="3ED9D29D" w14:textId="77777777" w:rsidR="004B1C4C" w:rsidRDefault="004B1C4C" w:rsidP="003F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" w15:restartNumberingAfterBreak="0">
    <w:nsid w:val="00000404"/>
    <w:multiLevelType w:val="multilevel"/>
    <w:tmpl w:val="4BAEDC1E"/>
    <w:lvl w:ilvl="0">
      <w:start w:val="7"/>
      <w:numFmt w:val="decimal"/>
      <w:lvlText w:val="%1."/>
      <w:lvlJc w:val="left"/>
      <w:pPr>
        <w:ind w:left="844" w:hanging="234"/>
      </w:pPr>
      <w:rPr>
        <w:rFonts w:ascii="Garamond" w:hAnsi="Garamond" w:cs="Garamond"/>
        <w:b w:val="0"/>
        <w:bCs w:val="0"/>
        <w:color w:val="231F2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8" w:hanging="234"/>
      </w:pPr>
    </w:lvl>
    <w:lvl w:ilvl="2">
      <w:numFmt w:val="bullet"/>
      <w:lvlText w:val="•"/>
      <w:lvlJc w:val="left"/>
      <w:pPr>
        <w:ind w:left="1716" w:hanging="234"/>
      </w:pPr>
    </w:lvl>
    <w:lvl w:ilvl="3">
      <w:numFmt w:val="bullet"/>
      <w:lvlText w:val="•"/>
      <w:lvlJc w:val="left"/>
      <w:pPr>
        <w:ind w:left="2154" w:hanging="234"/>
      </w:pPr>
    </w:lvl>
    <w:lvl w:ilvl="4">
      <w:numFmt w:val="bullet"/>
      <w:lvlText w:val="•"/>
      <w:lvlJc w:val="left"/>
      <w:pPr>
        <w:ind w:left="2592" w:hanging="234"/>
      </w:pPr>
    </w:lvl>
    <w:lvl w:ilvl="5">
      <w:numFmt w:val="bullet"/>
      <w:lvlText w:val="•"/>
      <w:lvlJc w:val="left"/>
      <w:pPr>
        <w:ind w:left="3030" w:hanging="234"/>
      </w:pPr>
    </w:lvl>
    <w:lvl w:ilvl="6">
      <w:numFmt w:val="bullet"/>
      <w:lvlText w:val="•"/>
      <w:lvlJc w:val="left"/>
      <w:pPr>
        <w:ind w:left="3468" w:hanging="234"/>
      </w:pPr>
    </w:lvl>
    <w:lvl w:ilvl="7">
      <w:numFmt w:val="bullet"/>
      <w:lvlText w:val="•"/>
      <w:lvlJc w:val="left"/>
      <w:pPr>
        <w:ind w:left="3906" w:hanging="234"/>
      </w:pPr>
    </w:lvl>
    <w:lvl w:ilvl="8">
      <w:numFmt w:val="bullet"/>
      <w:lvlText w:val="•"/>
      <w:lvlJc w:val="left"/>
      <w:pPr>
        <w:ind w:left="4344" w:hanging="234"/>
      </w:pPr>
    </w:lvl>
  </w:abstractNum>
  <w:abstractNum w:abstractNumId="3" w15:restartNumberingAfterBreak="0">
    <w:nsid w:val="01901F8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4" w15:restartNumberingAfterBreak="0">
    <w:nsid w:val="024C3E31"/>
    <w:multiLevelType w:val="multilevel"/>
    <w:tmpl w:val="8CC04604"/>
    <w:lvl w:ilvl="0">
      <w:start w:val="1"/>
      <w:numFmt w:val="decimal"/>
      <w:lvlText w:val="%1."/>
      <w:lvlJc w:val="left"/>
      <w:pPr>
        <w:ind w:left="106" w:hanging="738"/>
      </w:pPr>
      <w:rPr>
        <w:rFonts w:ascii="Times New Roman" w:eastAsiaTheme="minorHAnsi" w:hAnsi="Times New Roman" w:cs="Times New Roman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322517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FE677A"/>
    <w:multiLevelType w:val="hybridMultilevel"/>
    <w:tmpl w:val="B00A26DA"/>
    <w:lvl w:ilvl="0" w:tplc="99386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23D4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5C1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0F1A134E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9" w15:restartNumberingAfterBreak="0">
    <w:nsid w:val="139733B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0" w15:restartNumberingAfterBreak="0">
    <w:nsid w:val="1643365D"/>
    <w:multiLevelType w:val="hybridMultilevel"/>
    <w:tmpl w:val="C2A4AF50"/>
    <w:lvl w:ilvl="0" w:tplc="FBC0BBF8">
      <w:start w:val="2"/>
      <w:numFmt w:val="decimal"/>
      <w:lvlText w:val="%1."/>
      <w:lvlJc w:val="left"/>
      <w:pPr>
        <w:ind w:left="644" w:hanging="360"/>
      </w:pPr>
      <w:rPr>
        <w:rFonts w:hint="default"/>
        <w:color w:val="3A342F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4934CD"/>
    <w:multiLevelType w:val="hybridMultilevel"/>
    <w:tmpl w:val="CE9E24F2"/>
    <w:lvl w:ilvl="0" w:tplc="EDEC1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23D4B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85D50"/>
    <w:multiLevelType w:val="multilevel"/>
    <w:tmpl w:val="FE825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6246EEC"/>
    <w:multiLevelType w:val="hybridMultilevel"/>
    <w:tmpl w:val="8A2E7E06"/>
    <w:lvl w:ilvl="0" w:tplc="194AB4B8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5" w15:restartNumberingAfterBreak="0">
    <w:nsid w:val="30B54376"/>
    <w:multiLevelType w:val="singleLevel"/>
    <w:tmpl w:val="A27C1E7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31930BCA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7" w15:restartNumberingAfterBreak="0">
    <w:nsid w:val="323306F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18" w15:restartNumberingAfterBreak="0">
    <w:nsid w:val="330B63F5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9" w15:restartNumberingAfterBreak="0">
    <w:nsid w:val="41521F3C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20" w15:restartNumberingAfterBreak="0">
    <w:nsid w:val="41DB2774"/>
    <w:multiLevelType w:val="hybridMultilevel"/>
    <w:tmpl w:val="F43AD754"/>
    <w:lvl w:ilvl="0" w:tplc="156052F4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EE3"/>
    <w:multiLevelType w:val="multilevel"/>
    <w:tmpl w:val="5B3E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40AA"/>
    <w:multiLevelType w:val="hybridMultilevel"/>
    <w:tmpl w:val="B3204D8E"/>
    <w:lvl w:ilvl="0" w:tplc="F4C281D8">
      <w:start w:val="2"/>
      <w:numFmt w:val="decimal"/>
      <w:lvlText w:val="%1."/>
      <w:lvlJc w:val="left"/>
      <w:pPr>
        <w:ind w:left="720" w:hanging="360"/>
      </w:pPr>
      <w:rPr>
        <w:rFonts w:hint="default"/>
        <w:color w:val="5D565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87801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4" w15:restartNumberingAfterBreak="0">
    <w:nsid w:val="451C0F8F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5" w15:restartNumberingAfterBreak="0">
    <w:nsid w:val="45230F9C"/>
    <w:multiLevelType w:val="hybridMultilevel"/>
    <w:tmpl w:val="2A903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693"/>
    <w:multiLevelType w:val="hybridMultilevel"/>
    <w:tmpl w:val="D2D6F3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50241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28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248C8"/>
    <w:multiLevelType w:val="hybridMultilevel"/>
    <w:tmpl w:val="351E3C04"/>
    <w:lvl w:ilvl="0" w:tplc="F486745E">
      <w:start w:val="272"/>
      <w:numFmt w:val="decimal"/>
      <w:lvlText w:val="%1."/>
      <w:lvlJc w:val="left"/>
      <w:pPr>
        <w:ind w:left="3002" w:hanging="571"/>
        <w:jc w:val="right"/>
      </w:pPr>
      <w:rPr>
        <w:rFonts w:hint="default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30" w15:restartNumberingAfterBreak="0">
    <w:nsid w:val="4C64546C"/>
    <w:multiLevelType w:val="singleLevel"/>
    <w:tmpl w:val="09844A2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1" w15:restartNumberingAfterBreak="0">
    <w:nsid w:val="4E7062E0"/>
    <w:multiLevelType w:val="hybridMultilevel"/>
    <w:tmpl w:val="01906CE4"/>
    <w:lvl w:ilvl="0" w:tplc="E26CC43C">
      <w:numFmt w:val="bullet"/>
      <w:lvlText w:val="·"/>
      <w:lvlJc w:val="left"/>
      <w:pPr>
        <w:ind w:left="501" w:hanging="118"/>
      </w:pPr>
      <w:rPr>
        <w:rFonts w:ascii="Arial" w:eastAsia="Arial" w:hAnsi="Arial" w:cs="Arial" w:hint="default"/>
        <w:color w:val="9C8979"/>
        <w:spacing w:val="-1"/>
        <w:w w:val="120"/>
        <w:sz w:val="27"/>
        <w:szCs w:val="27"/>
      </w:rPr>
    </w:lvl>
    <w:lvl w:ilvl="1" w:tplc="E4E4818A">
      <w:numFmt w:val="bullet"/>
      <w:lvlText w:val="•"/>
      <w:lvlJc w:val="left"/>
      <w:pPr>
        <w:ind w:left="1532" w:hanging="118"/>
      </w:pPr>
      <w:rPr>
        <w:rFonts w:hint="default"/>
      </w:rPr>
    </w:lvl>
    <w:lvl w:ilvl="2" w:tplc="096017E4">
      <w:numFmt w:val="bullet"/>
      <w:lvlText w:val="•"/>
      <w:lvlJc w:val="left"/>
      <w:pPr>
        <w:ind w:left="2564" w:hanging="118"/>
      </w:pPr>
      <w:rPr>
        <w:rFonts w:hint="default"/>
      </w:rPr>
    </w:lvl>
    <w:lvl w:ilvl="3" w:tplc="DFEC137C">
      <w:numFmt w:val="bullet"/>
      <w:lvlText w:val="•"/>
      <w:lvlJc w:val="left"/>
      <w:pPr>
        <w:ind w:left="3596" w:hanging="118"/>
      </w:pPr>
      <w:rPr>
        <w:rFonts w:hint="default"/>
      </w:rPr>
    </w:lvl>
    <w:lvl w:ilvl="4" w:tplc="F710B19C">
      <w:numFmt w:val="bullet"/>
      <w:lvlText w:val="•"/>
      <w:lvlJc w:val="left"/>
      <w:pPr>
        <w:ind w:left="4628" w:hanging="118"/>
      </w:pPr>
      <w:rPr>
        <w:rFonts w:hint="default"/>
      </w:rPr>
    </w:lvl>
    <w:lvl w:ilvl="5" w:tplc="35B2625C">
      <w:numFmt w:val="bullet"/>
      <w:lvlText w:val="•"/>
      <w:lvlJc w:val="left"/>
      <w:pPr>
        <w:ind w:left="5660" w:hanging="118"/>
      </w:pPr>
      <w:rPr>
        <w:rFonts w:hint="default"/>
      </w:rPr>
    </w:lvl>
    <w:lvl w:ilvl="6" w:tplc="B994D97A">
      <w:numFmt w:val="bullet"/>
      <w:lvlText w:val="•"/>
      <w:lvlJc w:val="left"/>
      <w:pPr>
        <w:ind w:left="6692" w:hanging="118"/>
      </w:pPr>
      <w:rPr>
        <w:rFonts w:hint="default"/>
      </w:rPr>
    </w:lvl>
    <w:lvl w:ilvl="7" w:tplc="ABB0035E">
      <w:numFmt w:val="bullet"/>
      <w:lvlText w:val="•"/>
      <w:lvlJc w:val="left"/>
      <w:pPr>
        <w:ind w:left="7724" w:hanging="118"/>
      </w:pPr>
      <w:rPr>
        <w:rFonts w:hint="default"/>
      </w:rPr>
    </w:lvl>
    <w:lvl w:ilvl="8" w:tplc="678CD0AA">
      <w:numFmt w:val="bullet"/>
      <w:lvlText w:val="•"/>
      <w:lvlJc w:val="left"/>
      <w:pPr>
        <w:ind w:left="8756" w:hanging="118"/>
      </w:pPr>
      <w:rPr>
        <w:rFonts w:hint="default"/>
      </w:rPr>
    </w:lvl>
  </w:abstractNum>
  <w:abstractNum w:abstractNumId="32" w15:restartNumberingAfterBreak="0">
    <w:nsid w:val="502019D2"/>
    <w:multiLevelType w:val="multilevel"/>
    <w:tmpl w:val="00000886"/>
    <w:lvl w:ilvl="0">
      <w:start w:val="1"/>
      <w:numFmt w:val="decimal"/>
      <w:lvlText w:val="%1."/>
      <w:lvlJc w:val="left"/>
      <w:pPr>
        <w:ind w:left="121" w:hanging="243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572" w:hanging="243"/>
      </w:pPr>
    </w:lvl>
    <w:lvl w:ilvl="2">
      <w:numFmt w:val="bullet"/>
      <w:lvlText w:val="•"/>
      <w:lvlJc w:val="left"/>
      <w:pPr>
        <w:ind w:left="1024" w:hanging="243"/>
      </w:pPr>
    </w:lvl>
    <w:lvl w:ilvl="3">
      <w:numFmt w:val="bullet"/>
      <w:lvlText w:val="•"/>
      <w:lvlJc w:val="left"/>
      <w:pPr>
        <w:ind w:left="1476" w:hanging="243"/>
      </w:pPr>
    </w:lvl>
    <w:lvl w:ilvl="4">
      <w:numFmt w:val="bullet"/>
      <w:lvlText w:val="•"/>
      <w:lvlJc w:val="left"/>
      <w:pPr>
        <w:ind w:left="1928" w:hanging="243"/>
      </w:pPr>
    </w:lvl>
    <w:lvl w:ilvl="5">
      <w:numFmt w:val="bullet"/>
      <w:lvlText w:val="•"/>
      <w:lvlJc w:val="left"/>
      <w:pPr>
        <w:ind w:left="2380" w:hanging="243"/>
      </w:pPr>
    </w:lvl>
    <w:lvl w:ilvl="6">
      <w:numFmt w:val="bullet"/>
      <w:lvlText w:val="•"/>
      <w:lvlJc w:val="left"/>
      <w:pPr>
        <w:ind w:left="2832" w:hanging="243"/>
      </w:pPr>
    </w:lvl>
    <w:lvl w:ilvl="7">
      <w:numFmt w:val="bullet"/>
      <w:lvlText w:val="•"/>
      <w:lvlJc w:val="left"/>
      <w:pPr>
        <w:ind w:left="3284" w:hanging="243"/>
      </w:pPr>
    </w:lvl>
    <w:lvl w:ilvl="8">
      <w:numFmt w:val="bullet"/>
      <w:lvlText w:val="•"/>
      <w:lvlJc w:val="left"/>
      <w:pPr>
        <w:ind w:left="3736" w:hanging="243"/>
      </w:pPr>
    </w:lvl>
  </w:abstractNum>
  <w:abstractNum w:abstractNumId="33" w15:restartNumberingAfterBreak="0">
    <w:nsid w:val="5A4F6461"/>
    <w:multiLevelType w:val="hybridMultilevel"/>
    <w:tmpl w:val="3BD85634"/>
    <w:lvl w:ilvl="0" w:tplc="83468218">
      <w:numFmt w:val="bullet"/>
      <w:lvlText w:val="-"/>
      <w:lvlJc w:val="left"/>
      <w:pPr>
        <w:ind w:left="649" w:hanging="385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1" w:tplc="6BB0DD5E">
      <w:numFmt w:val="bullet"/>
      <w:lvlText w:val="·"/>
      <w:lvlJc w:val="left"/>
      <w:pPr>
        <w:ind w:left="984" w:hanging="202"/>
      </w:pPr>
      <w:rPr>
        <w:rFonts w:ascii="Times New Roman" w:eastAsia="Times New Roman" w:hAnsi="Times New Roman" w:cs="Times New Roman" w:hint="default"/>
        <w:color w:val="897566"/>
        <w:w w:val="114"/>
        <w:sz w:val="26"/>
        <w:szCs w:val="26"/>
      </w:rPr>
    </w:lvl>
    <w:lvl w:ilvl="2" w:tplc="15607684">
      <w:numFmt w:val="bullet"/>
      <w:lvlText w:val="•"/>
      <w:lvlJc w:val="left"/>
      <w:pPr>
        <w:ind w:left="2073" w:hanging="202"/>
      </w:pPr>
      <w:rPr>
        <w:rFonts w:hint="default"/>
      </w:rPr>
    </w:lvl>
    <w:lvl w:ilvl="3" w:tplc="0682FF8C">
      <w:numFmt w:val="bullet"/>
      <w:lvlText w:val="•"/>
      <w:lvlJc w:val="left"/>
      <w:pPr>
        <w:ind w:left="3166" w:hanging="202"/>
      </w:pPr>
      <w:rPr>
        <w:rFonts w:hint="default"/>
      </w:rPr>
    </w:lvl>
    <w:lvl w:ilvl="4" w:tplc="69E6F7E0">
      <w:numFmt w:val="bullet"/>
      <w:lvlText w:val="•"/>
      <w:lvlJc w:val="left"/>
      <w:pPr>
        <w:ind w:left="4260" w:hanging="202"/>
      </w:pPr>
      <w:rPr>
        <w:rFonts w:hint="default"/>
      </w:rPr>
    </w:lvl>
    <w:lvl w:ilvl="5" w:tplc="F0D6C3AC">
      <w:numFmt w:val="bullet"/>
      <w:lvlText w:val="•"/>
      <w:lvlJc w:val="left"/>
      <w:pPr>
        <w:ind w:left="5353" w:hanging="202"/>
      </w:pPr>
      <w:rPr>
        <w:rFonts w:hint="default"/>
      </w:rPr>
    </w:lvl>
    <w:lvl w:ilvl="6" w:tplc="50125C8A">
      <w:numFmt w:val="bullet"/>
      <w:lvlText w:val="•"/>
      <w:lvlJc w:val="left"/>
      <w:pPr>
        <w:ind w:left="6446" w:hanging="202"/>
      </w:pPr>
      <w:rPr>
        <w:rFonts w:hint="default"/>
      </w:rPr>
    </w:lvl>
    <w:lvl w:ilvl="7" w:tplc="91EA3D9E">
      <w:numFmt w:val="bullet"/>
      <w:lvlText w:val="•"/>
      <w:lvlJc w:val="left"/>
      <w:pPr>
        <w:ind w:left="7540" w:hanging="202"/>
      </w:pPr>
      <w:rPr>
        <w:rFonts w:hint="default"/>
      </w:rPr>
    </w:lvl>
    <w:lvl w:ilvl="8" w:tplc="474E1340">
      <w:numFmt w:val="bullet"/>
      <w:lvlText w:val="•"/>
      <w:lvlJc w:val="left"/>
      <w:pPr>
        <w:ind w:left="8633" w:hanging="202"/>
      </w:pPr>
      <w:rPr>
        <w:rFonts w:hint="default"/>
      </w:rPr>
    </w:lvl>
  </w:abstractNum>
  <w:abstractNum w:abstractNumId="34" w15:restartNumberingAfterBreak="0">
    <w:nsid w:val="5F3132D5"/>
    <w:multiLevelType w:val="hybridMultilevel"/>
    <w:tmpl w:val="B0401890"/>
    <w:lvl w:ilvl="0" w:tplc="CEDC78D8">
      <w:start w:val="75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hu-HU" w:eastAsia="hu-HU" w:bidi="hu-HU"/>
      </w:rPr>
    </w:lvl>
    <w:lvl w:ilvl="1" w:tplc="6F5ED332">
      <w:numFmt w:val="bullet"/>
      <w:lvlText w:val="•"/>
      <w:lvlJc w:val="left"/>
      <w:pPr>
        <w:ind w:left="1148" w:hanging="721"/>
      </w:pPr>
      <w:rPr>
        <w:rFonts w:hint="default"/>
        <w:lang w:val="hu-HU" w:eastAsia="hu-HU" w:bidi="hu-HU"/>
      </w:rPr>
    </w:lvl>
    <w:lvl w:ilvl="2" w:tplc="DC789F38">
      <w:numFmt w:val="bullet"/>
      <w:lvlText w:val="•"/>
      <w:lvlJc w:val="left"/>
      <w:pPr>
        <w:ind w:left="2176" w:hanging="721"/>
      </w:pPr>
      <w:rPr>
        <w:rFonts w:hint="default"/>
        <w:lang w:val="hu-HU" w:eastAsia="hu-HU" w:bidi="hu-HU"/>
      </w:rPr>
    </w:lvl>
    <w:lvl w:ilvl="3" w:tplc="CBCC0BDA">
      <w:numFmt w:val="bullet"/>
      <w:lvlText w:val="•"/>
      <w:lvlJc w:val="left"/>
      <w:pPr>
        <w:ind w:left="3204" w:hanging="721"/>
      </w:pPr>
      <w:rPr>
        <w:rFonts w:hint="default"/>
        <w:lang w:val="hu-HU" w:eastAsia="hu-HU" w:bidi="hu-HU"/>
      </w:rPr>
    </w:lvl>
    <w:lvl w:ilvl="4" w:tplc="28CECF6E">
      <w:numFmt w:val="bullet"/>
      <w:lvlText w:val="•"/>
      <w:lvlJc w:val="left"/>
      <w:pPr>
        <w:ind w:left="4232" w:hanging="721"/>
      </w:pPr>
      <w:rPr>
        <w:rFonts w:hint="default"/>
        <w:lang w:val="hu-HU" w:eastAsia="hu-HU" w:bidi="hu-HU"/>
      </w:rPr>
    </w:lvl>
    <w:lvl w:ilvl="5" w:tplc="46103F76">
      <w:numFmt w:val="bullet"/>
      <w:lvlText w:val="•"/>
      <w:lvlJc w:val="left"/>
      <w:pPr>
        <w:ind w:left="5260" w:hanging="721"/>
      </w:pPr>
      <w:rPr>
        <w:rFonts w:hint="default"/>
        <w:lang w:val="hu-HU" w:eastAsia="hu-HU" w:bidi="hu-HU"/>
      </w:rPr>
    </w:lvl>
    <w:lvl w:ilvl="6" w:tplc="10E2EDD8">
      <w:numFmt w:val="bullet"/>
      <w:lvlText w:val="•"/>
      <w:lvlJc w:val="left"/>
      <w:pPr>
        <w:ind w:left="6288" w:hanging="721"/>
      </w:pPr>
      <w:rPr>
        <w:rFonts w:hint="default"/>
        <w:lang w:val="hu-HU" w:eastAsia="hu-HU" w:bidi="hu-HU"/>
      </w:rPr>
    </w:lvl>
    <w:lvl w:ilvl="7" w:tplc="F50A0398">
      <w:numFmt w:val="bullet"/>
      <w:lvlText w:val="•"/>
      <w:lvlJc w:val="left"/>
      <w:pPr>
        <w:ind w:left="7316" w:hanging="721"/>
      </w:pPr>
      <w:rPr>
        <w:rFonts w:hint="default"/>
        <w:lang w:val="hu-HU" w:eastAsia="hu-HU" w:bidi="hu-HU"/>
      </w:rPr>
    </w:lvl>
    <w:lvl w:ilvl="8" w:tplc="39109962">
      <w:numFmt w:val="bullet"/>
      <w:lvlText w:val="•"/>
      <w:lvlJc w:val="left"/>
      <w:pPr>
        <w:ind w:left="8344" w:hanging="721"/>
      </w:pPr>
      <w:rPr>
        <w:rFonts w:hint="default"/>
        <w:lang w:val="hu-HU" w:eastAsia="hu-HU" w:bidi="hu-HU"/>
      </w:rPr>
    </w:lvl>
  </w:abstractNum>
  <w:abstractNum w:abstractNumId="35" w15:restartNumberingAfterBreak="0">
    <w:nsid w:val="60D638CF"/>
    <w:multiLevelType w:val="multilevel"/>
    <w:tmpl w:val="9C3AD256"/>
    <w:lvl w:ilvl="0">
      <w:start w:val="77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6" w15:restartNumberingAfterBreak="0">
    <w:nsid w:val="6E9B10D9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7" w15:restartNumberingAfterBreak="0">
    <w:nsid w:val="71CA1EF0"/>
    <w:multiLevelType w:val="multilevel"/>
    <w:tmpl w:val="00000885"/>
    <w:lvl w:ilvl="0">
      <w:start w:val="175"/>
      <w:numFmt w:val="decimal"/>
      <w:lvlText w:val="%1."/>
      <w:lvlJc w:val="left"/>
      <w:pPr>
        <w:ind w:left="106" w:hanging="738"/>
      </w:pPr>
      <w:rPr>
        <w:rFonts w:ascii="Arial" w:hAnsi="Arial" w:cs="Arial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</w:lvl>
    <w:lvl w:ilvl="2">
      <w:numFmt w:val="bullet"/>
      <w:lvlText w:val="•"/>
      <w:lvlJc w:val="left"/>
      <w:pPr>
        <w:ind w:left="1800" w:hanging="738"/>
      </w:pPr>
    </w:lvl>
    <w:lvl w:ilvl="3">
      <w:numFmt w:val="bullet"/>
      <w:lvlText w:val="•"/>
      <w:lvlJc w:val="left"/>
      <w:pPr>
        <w:ind w:left="2650" w:hanging="738"/>
      </w:pPr>
    </w:lvl>
    <w:lvl w:ilvl="4">
      <w:numFmt w:val="bullet"/>
      <w:lvlText w:val="•"/>
      <w:lvlJc w:val="left"/>
      <w:pPr>
        <w:ind w:left="3500" w:hanging="738"/>
      </w:pPr>
    </w:lvl>
    <w:lvl w:ilvl="5">
      <w:numFmt w:val="bullet"/>
      <w:lvlText w:val="•"/>
      <w:lvlJc w:val="left"/>
      <w:pPr>
        <w:ind w:left="4350" w:hanging="738"/>
      </w:pPr>
    </w:lvl>
    <w:lvl w:ilvl="6">
      <w:numFmt w:val="bullet"/>
      <w:lvlText w:val="•"/>
      <w:lvlJc w:val="left"/>
      <w:pPr>
        <w:ind w:left="5200" w:hanging="738"/>
      </w:pPr>
    </w:lvl>
    <w:lvl w:ilvl="7">
      <w:numFmt w:val="bullet"/>
      <w:lvlText w:val="•"/>
      <w:lvlJc w:val="left"/>
      <w:pPr>
        <w:ind w:left="6050" w:hanging="738"/>
      </w:pPr>
    </w:lvl>
    <w:lvl w:ilvl="8">
      <w:numFmt w:val="bullet"/>
      <w:lvlText w:val="•"/>
      <w:lvlJc w:val="left"/>
      <w:pPr>
        <w:ind w:left="6900" w:hanging="738"/>
      </w:pPr>
    </w:lvl>
  </w:abstractNum>
  <w:abstractNum w:abstractNumId="38" w15:restartNumberingAfterBreak="0">
    <w:nsid w:val="798234DD"/>
    <w:multiLevelType w:val="hybridMultilevel"/>
    <w:tmpl w:val="6B6EBCCC"/>
    <w:lvl w:ilvl="0" w:tplc="6FAC7A70">
      <w:numFmt w:val="bullet"/>
      <w:lvlText w:val="-"/>
      <w:lvlJc w:val="left"/>
      <w:pPr>
        <w:ind w:left="1095" w:hanging="233"/>
      </w:pPr>
      <w:rPr>
        <w:rFonts w:hint="default"/>
        <w:w w:val="118"/>
      </w:rPr>
    </w:lvl>
    <w:lvl w:ilvl="1" w:tplc="845086A2">
      <w:numFmt w:val="bullet"/>
      <w:lvlText w:val="·"/>
      <w:lvlJc w:val="left"/>
      <w:pPr>
        <w:ind w:left="1236" w:hanging="386"/>
      </w:pPr>
      <w:rPr>
        <w:rFonts w:ascii="Times New Roman" w:eastAsia="Times New Roman" w:hAnsi="Times New Roman" w:cs="Times New Roman" w:hint="default"/>
        <w:color w:val="857262"/>
        <w:w w:val="94"/>
        <w:sz w:val="26"/>
        <w:szCs w:val="26"/>
      </w:rPr>
    </w:lvl>
    <w:lvl w:ilvl="2" w:tplc="53508D58">
      <w:numFmt w:val="bullet"/>
      <w:lvlText w:val="•"/>
      <w:lvlJc w:val="left"/>
      <w:pPr>
        <w:ind w:left="2200" w:hanging="386"/>
      </w:pPr>
      <w:rPr>
        <w:rFonts w:hint="default"/>
      </w:rPr>
    </w:lvl>
    <w:lvl w:ilvl="3" w:tplc="D646F7D4">
      <w:numFmt w:val="bullet"/>
      <w:lvlText w:val="•"/>
      <w:lvlJc w:val="left"/>
      <w:pPr>
        <w:ind w:left="3160" w:hanging="386"/>
      </w:pPr>
      <w:rPr>
        <w:rFonts w:hint="default"/>
      </w:rPr>
    </w:lvl>
    <w:lvl w:ilvl="4" w:tplc="12DAA81E">
      <w:numFmt w:val="bullet"/>
      <w:lvlText w:val="•"/>
      <w:lvlJc w:val="left"/>
      <w:pPr>
        <w:ind w:left="4120" w:hanging="386"/>
      </w:pPr>
      <w:rPr>
        <w:rFonts w:hint="default"/>
      </w:rPr>
    </w:lvl>
    <w:lvl w:ilvl="5" w:tplc="F134DFAE">
      <w:numFmt w:val="bullet"/>
      <w:lvlText w:val="•"/>
      <w:lvlJc w:val="left"/>
      <w:pPr>
        <w:ind w:left="5080" w:hanging="386"/>
      </w:pPr>
      <w:rPr>
        <w:rFonts w:hint="default"/>
      </w:rPr>
    </w:lvl>
    <w:lvl w:ilvl="6" w:tplc="D65AF71A">
      <w:numFmt w:val="bullet"/>
      <w:lvlText w:val="•"/>
      <w:lvlJc w:val="left"/>
      <w:pPr>
        <w:ind w:left="6040" w:hanging="386"/>
      </w:pPr>
      <w:rPr>
        <w:rFonts w:hint="default"/>
      </w:rPr>
    </w:lvl>
    <w:lvl w:ilvl="7" w:tplc="5B4E587C">
      <w:numFmt w:val="bullet"/>
      <w:lvlText w:val="•"/>
      <w:lvlJc w:val="left"/>
      <w:pPr>
        <w:ind w:left="7000" w:hanging="386"/>
      </w:pPr>
      <w:rPr>
        <w:rFonts w:hint="default"/>
      </w:rPr>
    </w:lvl>
    <w:lvl w:ilvl="8" w:tplc="269ED486">
      <w:numFmt w:val="bullet"/>
      <w:lvlText w:val="•"/>
      <w:lvlJc w:val="left"/>
      <w:pPr>
        <w:ind w:left="7960" w:hanging="386"/>
      </w:pPr>
      <w:rPr>
        <w:rFonts w:hint="default"/>
      </w:rPr>
    </w:lvl>
  </w:abstractNum>
  <w:abstractNum w:abstractNumId="39" w15:restartNumberingAfterBreak="0">
    <w:nsid w:val="7A9D269B"/>
    <w:multiLevelType w:val="hybridMultilevel"/>
    <w:tmpl w:val="674E9AE0"/>
    <w:lvl w:ilvl="0" w:tplc="1FD6DDA2">
      <w:numFmt w:val="bullet"/>
      <w:lvlText w:val="-"/>
      <w:lvlJc w:val="left"/>
      <w:pPr>
        <w:ind w:left="760" w:hanging="373"/>
      </w:pPr>
      <w:rPr>
        <w:rFonts w:ascii="Times New Roman" w:eastAsia="Times New Roman" w:hAnsi="Times New Roman" w:cs="Times New Roman" w:hint="default"/>
        <w:color w:val="796657"/>
        <w:w w:val="115"/>
        <w:sz w:val="26"/>
        <w:szCs w:val="26"/>
      </w:rPr>
    </w:lvl>
    <w:lvl w:ilvl="1" w:tplc="136C68EE">
      <w:numFmt w:val="bullet"/>
      <w:lvlText w:val="•"/>
      <w:lvlJc w:val="left"/>
      <w:pPr>
        <w:ind w:left="1766" w:hanging="373"/>
      </w:pPr>
      <w:rPr>
        <w:rFonts w:hint="default"/>
      </w:rPr>
    </w:lvl>
    <w:lvl w:ilvl="2" w:tplc="F54CFA1E">
      <w:numFmt w:val="bullet"/>
      <w:lvlText w:val="•"/>
      <w:lvlJc w:val="left"/>
      <w:pPr>
        <w:ind w:left="2772" w:hanging="373"/>
      </w:pPr>
      <w:rPr>
        <w:rFonts w:hint="default"/>
      </w:rPr>
    </w:lvl>
    <w:lvl w:ilvl="3" w:tplc="161EEF82">
      <w:numFmt w:val="bullet"/>
      <w:lvlText w:val="•"/>
      <w:lvlJc w:val="left"/>
      <w:pPr>
        <w:ind w:left="3778" w:hanging="373"/>
      </w:pPr>
      <w:rPr>
        <w:rFonts w:hint="default"/>
      </w:rPr>
    </w:lvl>
    <w:lvl w:ilvl="4" w:tplc="F6EA1474">
      <w:numFmt w:val="bullet"/>
      <w:lvlText w:val="•"/>
      <w:lvlJc w:val="left"/>
      <w:pPr>
        <w:ind w:left="4784" w:hanging="373"/>
      </w:pPr>
      <w:rPr>
        <w:rFonts w:hint="default"/>
      </w:rPr>
    </w:lvl>
    <w:lvl w:ilvl="5" w:tplc="1A5ED796">
      <w:numFmt w:val="bullet"/>
      <w:lvlText w:val="•"/>
      <w:lvlJc w:val="left"/>
      <w:pPr>
        <w:ind w:left="5790" w:hanging="373"/>
      </w:pPr>
      <w:rPr>
        <w:rFonts w:hint="default"/>
      </w:rPr>
    </w:lvl>
    <w:lvl w:ilvl="6" w:tplc="3926DFAE">
      <w:numFmt w:val="bullet"/>
      <w:lvlText w:val="•"/>
      <w:lvlJc w:val="left"/>
      <w:pPr>
        <w:ind w:left="6796" w:hanging="373"/>
      </w:pPr>
      <w:rPr>
        <w:rFonts w:hint="default"/>
      </w:rPr>
    </w:lvl>
    <w:lvl w:ilvl="7" w:tplc="D0EC8764">
      <w:numFmt w:val="bullet"/>
      <w:lvlText w:val="•"/>
      <w:lvlJc w:val="left"/>
      <w:pPr>
        <w:ind w:left="7802" w:hanging="373"/>
      </w:pPr>
      <w:rPr>
        <w:rFonts w:hint="default"/>
      </w:rPr>
    </w:lvl>
    <w:lvl w:ilvl="8" w:tplc="736C55C2">
      <w:numFmt w:val="bullet"/>
      <w:lvlText w:val="•"/>
      <w:lvlJc w:val="left"/>
      <w:pPr>
        <w:ind w:left="8808" w:hanging="373"/>
      </w:pPr>
      <w:rPr>
        <w:rFonts w:hint="default"/>
      </w:rPr>
    </w:lvl>
  </w:abstractNum>
  <w:abstractNum w:abstractNumId="40" w15:restartNumberingAfterBreak="0">
    <w:nsid w:val="7B570967"/>
    <w:multiLevelType w:val="multilevel"/>
    <w:tmpl w:val="E0A6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C220A19"/>
    <w:multiLevelType w:val="multilevel"/>
    <w:tmpl w:val="88D03DD0"/>
    <w:lvl w:ilvl="0">
      <w:start w:val="68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2" w15:restartNumberingAfterBreak="0">
    <w:nsid w:val="7EB111FD"/>
    <w:multiLevelType w:val="multilevel"/>
    <w:tmpl w:val="657A556C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3" w15:restartNumberingAfterBreak="0">
    <w:nsid w:val="7F036E09"/>
    <w:multiLevelType w:val="multilevel"/>
    <w:tmpl w:val="4B86D7C8"/>
    <w:lvl w:ilvl="0">
      <w:start w:val="75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14"/>
  </w:num>
  <w:num w:numId="5">
    <w:abstractNumId w:val="29"/>
  </w:num>
  <w:num w:numId="6">
    <w:abstractNumId w:val="31"/>
  </w:num>
  <w:num w:numId="7">
    <w:abstractNumId w:val="33"/>
  </w:num>
  <w:num w:numId="8">
    <w:abstractNumId w:val="39"/>
  </w:num>
  <w:num w:numId="9">
    <w:abstractNumId w:val="38"/>
  </w:num>
  <w:num w:numId="10">
    <w:abstractNumId w:val="28"/>
  </w:num>
  <w:num w:numId="11">
    <w:abstractNumId w:val="0"/>
  </w:num>
  <w:num w:numId="12">
    <w:abstractNumId w:val="36"/>
  </w:num>
  <w:num w:numId="13">
    <w:abstractNumId w:val="9"/>
  </w:num>
  <w:num w:numId="14">
    <w:abstractNumId w:val="27"/>
  </w:num>
  <w:num w:numId="15">
    <w:abstractNumId w:val="16"/>
  </w:num>
  <w:num w:numId="16">
    <w:abstractNumId w:val="1"/>
  </w:num>
  <w:num w:numId="17">
    <w:abstractNumId w:val="3"/>
  </w:num>
  <w:num w:numId="18">
    <w:abstractNumId w:val="24"/>
  </w:num>
  <w:num w:numId="19">
    <w:abstractNumId w:val="37"/>
  </w:num>
  <w:num w:numId="20">
    <w:abstractNumId w:val="25"/>
  </w:num>
  <w:num w:numId="21">
    <w:abstractNumId w:val="19"/>
  </w:num>
  <w:num w:numId="22">
    <w:abstractNumId w:val="32"/>
  </w:num>
  <w:num w:numId="23">
    <w:abstractNumId w:val="10"/>
  </w:num>
  <w:num w:numId="24">
    <w:abstractNumId w:val="23"/>
  </w:num>
  <w:num w:numId="25">
    <w:abstractNumId w:val="43"/>
  </w:num>
  <w:num w:numId="26">
    <w:abstractNumId w:val="35"/>
  </w:num>
  <w:num w:numId="27">
    <w:abstractNumId w:val="17"/>
  </w:num>
  <w:num w:numId="28">
    <w:abstractNumId w:val="15"/>
  </w:num>
  <w:num w:numId="29">
    <w:abstractNumId w:val="30"/>
  </w:num>
  <w:num w:numId="30">
    <w:abstractNumId w:val="26"/>
  </w:num>
  <w:num w:numId="31">
    <w:abstractNumId w:val="41"/>
  </w:num>
  <w:num w:numId="32">
    <w:abstractNumId w:val="20"/>
  </w:num>
  <w:num w:numId="33">
    <w:abstractNumId w:val="34"/>
  </w:num>
  <w:num w:numId="34">
    <w:abstractNumId w:val="22"/>
  </w:num>
  <w:num w:numId="35">
    <w:abstractNumId w:val="6"/>
  </w:num>
  <w:num w:numId="36">
    <w:abstractNumId w:val="12"/>
  </w:num>
  <w:num w:numId="37">
    <w:abstractNumId w:val="7"/>
  </w:num>
  <w:num w:numId="38">
    <w:abstractNumId w:val="5"/>
  </w:num>
  <w:num w:numId="39">
    <w:abstractNumId w:val="42"/>
  </w:num>
  <w:num w:numId="40">
    <w:abstractNumId w:val="2"/>
  </w:num>
  <w:num w:numId="41">
    <w:abstractNumId w:val="4"/>
  </w:num>
  <w:num w:numId="42">
    <w:abstractNumId w:val="8"/>
  </w:num>
  <w:num w:numId="43">
    <w:abstractNumId w:val="1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1357D"/>
    <w:rsid w:val="00015147"/>
    <w:rsid w:val="000340BA"/>
    <w:rsid w:val="000431F8"/>
    <w:rsid w:val="00045A29"/>
    <w:rsid w:val="00052255"/>
    <w:rsid w:val="000533BF"/>
    <w:rsid w:val="00056965"/>
    <w:rsid w:val="000623DB"/>
    <w:rsid w:val="00066716"/>
    <w:rsid w:val="000724E8"/>
    <w:rsid w:val="00077E04"/>
    <w:rsid w:val="00083B54"/>
    <w:rsid w:val="00085AB6"/>
    <w:rsid w:val="00094820"/>
    <w:rsid w:val="000B7C44"/>
    <w:rsid w:val="000C1A67"/>
    <w:rsid w:val="000C553C"/>
    <w:rsid w:val="000C682B"/>
    <w:rsid w:val="000C6904"/>
    <w:rsid w:val="000D2041"/>
    <w:rsid w:val="000D4D13"/>
    <w:rsid w:val="000E0E9F"/>
    <w:rsid w:val="000F5297"/>
    <w:rsid w:val="000F75D7"/>
    <w:rsid w:val="00100ADE"/>
    <w:rsid w:val="001032E8"/>
    <w:rsid w:val="0010663D"/>
    <w:rsid w:val="0011478D"/>
    <w:rsid w:val="00121568"/>
    <w:rsid w:val="00122490"/>
    <w:rsid w:val="00122DFD"/>
    <w:rsid w:val="00123917"/>
    <w:rsid w:val="0012637B"/>
    <w:rsid w:val="001302F3"/>
    <w:rsid w:val="001336C4"/>
    <w:rsid w:val="00140557"/>
    <w:rsid w:val="00144CAB"/>
    <w:rsid w:val="00146F6F"/>
    <w:rsid w:val="00147190"/>
    <w:rsid w:val="00153CE1"/>
    <w:rsid w:val="0015522D"/>
    <w:rsid w:val="00184CBD"/>
    <w:rsid w:val="00192DA1"/>
    <w:rsid w:val="00196280"/>
    <w:rsid w:val="001A15B0"/>
    <w:rsid w:val="001A1D1A"/>
    <w:rsid w:val="001A7017"/>
    <w:rsid w:val="001A7E78"/>
    <w:rsid w:val="001B0F80"/>
    <w:rsid w:val="001B221A"/>
    <w:rsid w:val="001C13AD"/>
    <w:rsid w:val="00200018"/>
    <w:rsid w:val="00200D5D"/>
    <w:rsid w:val="002014E1"/>
    <w:rsid w:val="00205A54"/>
    <w:rsid w:val="002141C5"/>
    <w:rsid w:val="00222BC8"/>
    <w:rsid w:val="002233D7"/>
    <w:rsid w:val="00227307"/>
    <w:rsid w:val="00233435"/>
    <w:rsid w:val="002339E1"/>
    <w:rsid w:val="00237371"/>
    <w:rsid w:val="00246320"/>
    <w:rsid w:val="00250393"/>
    <w:rsid w:val="0025577B"/>
    <w:rsid w:val="00257CCA"/>
    <w:rsid w:val="00263A3A"/>
    <w:rsid w:val="002662CA"/>
    <w:rsid w:val="0026690C"/>
    <w:rsid w:val="002726EC"/>
    <w:rsid w:val="00274A00"/>
    <w:rsid w:val="00275A99"/>
    <w:rsid w:val="002800D9"/>
    <w:rsid w:val="00282FF8"/>
    <w:rsid w:val="00285497"/>
    <w:rsid w:val="0028793C"/>
    <w:rsid w:val="002A45D4"/>
    <w:rsid w:val="002A5DAB"/>
    <w:rsid w:val="002B192B"/>
    <w:rsid w:val="002D372B"/>
    <w:rsid w:val="002D4891"/>
    <w:rsid w:val="002E395D"/>
    <w:rsid w:val="002E6B61"/>
    <w:rsid w:val="002F04E2"/>
    <w:rsid w:val="003138DD"/>
    <w:rsid w:val="0031536E"/>
    <w:rsid w:val="003176CE"/>
    <w:rsid w:val="00330EEF"/>
    <w:rsid w:val="0034360C"/>
    <w:rsid w:val="00344C5D"/>
    <w:rsid w:val="003452C4"/>
    <w:rsid w:val="00347CC5"/>
    <w:rsid w:val="00351B5E"/>
    <w:rsid w:val="0035237F"/>
    <w:rsid w:val="0035408C"/>
    <w:rsid w:val="0038198A"/>
    <w:rsid w:val="00382CFD"/>
    <w:rsid w:val="00386C2C"/>
    <w:rsid w:val="0039107E"/>
    <w:rsid w:val="0039138C"/>
    <w:rsid w:val="003A28D9"/>
    <w:rsid w:val="003A4514"/>
    <w:rsid w:val="003A667C"/>
    <w:rsid w:val="003A683C"/>
    <w:rsid w:val="003A72A0"/>
    <w:rsid w:val="003B4CBA"/>
    <w:rsid w:val="003C16A3"/>
    <w:rsid w:val="003D1458"/>
    <w:rsid w:val="003E6C06"/>
    <w:rsid w:val="003F1478"/>
    <w:rsid w:val="003F5085"/>
    <w:rsid w:val="003F5A99"/>
    <w:rsid w:val="003F5DAA"/>
    <w:rsid w:val="00411638"/>
    <w:rsid w:val="00421A1E"/>
    <w:rsid w:val="00425528"/>
    <w:rsid w:val="0042576D"/>
    <w:rsid w:val="00426E38"/>
    <w:rsid w:val="00446347"/>
    <w:rsid w:val="00450CA0"/>
    <w:rsid w:val="004608EF"/>
    <w:rsid w:val="004609E5"/>
    <w:rsid w:val="004730E5"/>
    <w:rsid w:val="00476759"/>
    <w:rsid w:val="00493D7D"/>
    <w:rsid w:val="004A363E"/>
    <w:rsid w:val="004A6B94"/>
    <w:rsid w:val="004B0E74"/>
    <w:rsid w:val="004B1C4C"/>
    <w:rsid w:val="004B753A"/>
    <w:rsid w:val="004C3DA6"/>
    <w:rsid w:val="004C4026"/>
    <w:rsid w:val="004D1A6B"/>
    <w:rsid w:val="004D3ACB"/>
    <w:rsid w:val="00507279"/>
    <w:rsid w:val="00521514"/>
    <w:rsid w:val="00530324"/>
    <w:rsid w:val="0053189C"/>
    <w:rsid w:val="00537465"/>
    <w:rsid w:val="0053752E"/>
    <w:rsid w:val="005456F8"/>
    <w:rsid w:val="005476C5"/>
    <w:rsid w:val="00551D5A"/>
    <w:rsid w:val="005579FC"/>
    <w:rsid w:val="00562256"/>
    <w:rsid w:val="0056714B"/>
    <w:rsid w:val="00572DFF"/>
    <w:rsid w:val="00585B47"/>
    <w:rsid w:val="00594D98"/>
    <w:rsid w:val="005960FB"/>
    <w:rsid w:val="005A3109"/>
    <w:rsid w:val="005B3E91"/>
    <w:rsid w:val="005B66D4"/>
    <w:rsid w:val="005C5579"/>
    <w:rsid w:val="005D2071"/>
    <w:rsid w:val="005D2BF0"/>
    <w:rsid w:val="005D677D"/>
    <w:rsid w:val="006046B8"/>
    <w:rsid w:val="006056DE"/>
    <w:rsid w:val="00610D49"/>
    <w:rsid w:val="00612AE1"/>
    <w:rsid w:val="006204E7"/>
    <w:rsid w:val="006236AC"/>
    <w:rsid w:val="0062509F"/>
    <w:rsid w:val="00641B18"/>
    <w:rsid w:val="00645798"/>
    <w:rsid w:val="00646A28"/>
    <w:rsid w:val="00652015"/>
    <w:rsid w:val="00656D48"/>
    <w:rsid w:val="0067388E"/>
    <w:rsid w:val="006755AC"/>
    <w:rsid w:val="006A13C1"/>
    <w:rsid w:val="006A5962"/>
    <w:rsid w:val="006B17AC"/>
    <w:rsid w:val="006B2335"/>
    <w:rsid w:val="006C2802"/>
    <w:rsid w:val="006D4B1F"/>
    <w:rsid w:val="006F3B2F"/>
    <w:rsid w:val="006F51B8"/>
    <w:rsid w:val="00701817"/>
    <w:rsid w:val="00703A9F"/>
    <w:rsid w:val="00717DE1"/>
    <w:rsid w:val="0072457B"/>
    <w:rsid w:val="00724AFF"/>
    <w:rsid w:val="00724C1C"/>
    <w:rsid w:val="00724C84"/>
    <w:rsid w:val="00725185"/>
    <w:rsid w:val="00730EE3"/>
    <w:rsid w:val="00731BA4"/>
    <w:rsid w:val="00732A9A"/>
    <w:rsid w:val="00741BCE"/>
    <w:rsid w:val="00751E42"/>
    <w:rsid w:val="00753DF5"/>
    <w:rsid w:val="00753E57"/>
    <w:rsid w:val="0076096F"/>
    <w:rsid w:val="00766159"/>
    <w:rsid w:val="00773376"/>
    <w:rsid w:val="00780EF0"/>
    <w:rsid w:val="00792073"/>
    <w:rsid w:val="007A5DC1"/>
    <w:rsid w:val="007C007F"/>
    <w:rsid w:val="007D0AF3"/>
    <w:rsid w:val="007D25EC"/>
    <w:rsid w:val="007E263C"/>
    <w:rsid w:val="007E5571"/>
    <w:rsid w:val="007E65AA"/>
    <w:rsid w:val="007F18E9"/>
    <w:rsid w:val="007F2D67"/>
    <w:rsid w:val="007F5B76"/>
    <w:rsid w:val="00801A48"/>
    <w:rsid w:val="00801EB6"/>
    <w:rsid w:val="00805264"/>
    <w:rsid w:val="00822A61"/>
    <w:rsid w:val="008272F0"/>
    <w:rsid w:val="0083059F"/>
    <w:rsid w:val="00834602"/>
    <w:rsid w:val="00835E73"/>
    <w:rsid w:val="00840091"/>
    <w:rsid w:val="00842FAA"/>
    <w:rsid w:val="00844379"/>
    <w:rsid w:val="008626EA"/>
    <w:rsid w:val="00863F1E"/>
    <w:rsid w:val="00871929"/>
    <w:rsid w:val="00872763"/>
    <w:rsid w:val="0088622D"/>
    <w:rsid w:val="00893D10"/>
    <w:rsid w:val="0089450A"/>
    <w:rsid w:val="008A2FCE"/>
    <w:rsid w:val="008A5C8E"/>
    <w:rsid w:val="008B5133"/>
    <w:rsid w:val="008B5296"/>
    <w:rsid w:val="008C312F"/>
    <w:rsid w:val="008C5198"/>
    <w:rsid w:val="008C55FC"/>
    <w:rsid w:val="008D2F4A"/>
    <w:rsid w:val="008D39BB"/>
    <w:rsid w:val="008D7DDA"/>
    <w:rsid w:val="008E3C8D"/>
    <w:rsid w:val="008E5D95"/>
    <w:rsid w:val="008E5EDA"/>
    <w:rsid w:val="008E6FEE"/>
    <w:rsid w:val="009041AE"/>
    <w:rsid w:val="009051F8"/>
    <w:rsid w:val="00914011"/>
    <w:rsid w:val="00915684"/>
    <w:rsid w:val="009165DE"/>
    <w:rsid w:val="0092073A"/>
    <w:rsid w:val="00922307"/>
    <w:rsid w:val="00927CE6"/>
    <w:rsid w:val="00934F73"/>
    <w:rsid w:val="0093590D"/>
    <w:rsid w:val="009428D1"/>
    <w:rsid w:val="009561E7"/>
    <w:rsid w:val="00957FB3"/>
    <w:rsid w:val="00962D83"/>
    <w:rsid w:val="009636BB"/>
    <w:rsid w:val="0096720D"/>
    <w:rsid w:val="0098573B"/>
    <w:rsid w:val="009A15FC"/>
    <w:rsid w:val="009A2439"/>
    <w:rsid w:val="009A25E5"/>
    <w:rsid w:val="009C52C8"/>
    <w:rsid w:val="009C674C"/>
    <w:rsid w:val="009D2930"/>
    <w:rsid w:val="009D5D77"/>
    <w:rsid w:val="009E3371"/>
    <w:rsid w:val="009E7193"/>
    <w:rsid w:val="009E7A94"/>
    <w:rsid w:val="009F311E"/>
    <w:rsid w:val="00A12145"/>
    <w:rsid w:val="00A12E32"/>
    <w:rsid w:val="00A15EA6"/>
    <w:rsid w:val="00A16524"/>
    <w:rsid w:val="00A26DEE"/>
    <w:rsid w:val="00A3625B"/>
    <w:rsid w:val="00A4327C"/>
    <w:rsid w:val="00A52997"/>
    <w:rsid w:val="00A53CEF"/>
    <w:rsid w:val="00A546BE"/>
    <w:rsid w:val="00A552DC"/>
    <w:rsid w:val="00A55B7C"/>
    <w:rsid w:val="00A61983"/>
    <w:rsid w:val="00A6296B"/>
    <w:rsid w:val="00A7566B"/>
    <w:rsid w:val="00A77D87"/>
    <w:rsid w:val="00A80C3D"/>
    <w:rsid w:val="00A8146D"/>
    <w:rsid w:val="00A83BB7"/>
    <w:rsid w:val="00A93284"/>
    <w:rsid w:val="00A96DA6"/>
    <w:rsid w:val="00AA7E85"/>
    <w:rsid w:val="00AB6764"/>
    <w:rsid w:val="00AB777F"/>
    <w:rsid w:val="00AC0EB7"/>
    <w:rsid w:val="00AC10A3"/>
    <w:rsid w:val="00AD14E1"/>
    <w:rsid w:val="00AE20A0"/>
    <w:rsid w:val="00AF0CA5"/>
    <w:rsid w:val="00B1263D"/>
    <w:rsid w:val="00B20041"/>
    <w:rsid w:val="00B21FB1"/>
    <w:rsid w:val="00B22FCD"/>
    <w:rsid w:val="00B31EE1"/>
    <w:rsid w:val="00B37CF9"/>
    <w:rsid w:val="00B560DF"/>
    <w:rsid w:val="00B63526"/>
    <w:rsid w:val="00B80049"/>
    <w:rsid w:val="00B845BC"/>
    <w:rsid w:val="00B84C9C"/>
    <w:rsid w:val="00B84DCD"/>
    <w:rsid w:val="00B85A10"/>
    <w:rsid w:val="00B87E45"/>
    <w:rsid w:val="00BA199F"/>
    <w:rsid w:val="00BB3FAE"/>
    <w:rsid w:val="00BB4AF3"/>
    <w:rsid w:val="00BC1CA4"/>
    <w:rsid w:val="00BC1D30"/>
    <w:rsid w:val="00BC1F8F"/>
    <w:rsid w:val="00BC22D4"/>
    <w:rsid w:val="00BC36BC"/>
    <w:rsid w:val="00BC3959"/>
    <w:rsid w:val="00BC59C6"/>
    <w:rsid w:val="00BC6A95"/>
    <w:rsid w:val="00BD1509"/>
    <w:rsid w:val="00BD3B96"/>
    <w:rsid w:val="00BE1BF4"/>
    <w:rsid w:val="00C01F23"/>
    <w:rsid w:val="00C02599"/>
    <w:rsid w:val="00C04B59"/>
    <w:rsid w:val="00C06876"/>
    <w:rsid w:val="00C244E7"/>
    <w:rsid w:val="00C5362A"/>
    <w:rsid w:val="00C634C6"/>
    <w:rsid w:val="00C70E98"/>
    <w:rsid w:val="00C734A9"/>
    <w:rsid w:val="00C8167B"/>
    <w:rsid w:val="00C90102"/>
    <w:rsid w:val="00C92583"/>
    <w:rsid w:val="00CA5A96"/>
    <w:rsid w:val="00CA5DA6"/>
    <w:rsid w:val="00CB1B21"/>
    <w:rsid w:val="00CB5A16"/>
    <w:rsid w:val="00CB6697"/>
    <w:rsid w:val="00CC6DCA"/>
    <w:rsid w:val="00CD5C89"/>
    <w:rsid w:val="00CE04A6"/>
    <w:rsid w:val="00CE1749"/>
    <w:rsid w:val="00CE37E7"/>
    <w:rsid w:val="00CF4C0E"/>
    <w:rsid w:val="00CF7E1B"/>
    <w:rsid w:val="00D05696"/>
    <w:rsid w:val="00D10A49"/>
    <w:rsid w:val="00D1141F"/>
    <w:rsid w:val="00D140DF"/>
    <w:rsid w:val="00D164FD"/>
    <w:rsid w:val="00D16A83"/>
    <w:rsid w:val="00D21398"/>
    <w:rsid w:val="00D22E81"/>
    <w:rsid w:val="00D2685A"/>
    <w:rsid w:val="00D277A9"/>
    <w:rsid w:val="00D417B3"/>
    <w:rsid w:val="00D42418"/>
    <w:rsid w:val="00D464A7"/>
    <w:rsid w:val="00D50733"/>
    <w:rsid w:val="00D52208"/>
    <w:rsid w:val="00D54B8A"/>
    <w:rsid w:val="00D552C6"/>
    <w:rsid w:val="00D57B51"/>
    <w:rsid w:val="00D607B9"/>
    <w:rsid w:val="00D6147F"/>
    <w:rsid w:val="00D647DA"/>
    <w:rsid w:val="00D64C05"/>
    <w:rsid w:val="00D80E44"/>
    <w:rsid w:val="00D85D96"/>
    <w:rsid w:val="00D867DD"/>
    <w:rsid w:val="00D915BA"/>
    <w:rsid w:val="00D92908"/>
    <w:rsid w:val="00D96138"/>
    <w:rsid w:val="00DA539A"/>
    <w:rsid w:val="00DA5D2D"/>
    <w:rsid w:val="00DB7C85"/>
    <w:rsid w:val="00DB7C99"/>
    <w:rsid w:val="00DC7EA0"/>
    <w:rsid w:val="00DE595B"/>
    <w:rsid w:val="00DF6529"/>
    <w:rsid w:val="00E043B4"/>
    <w:rsid w:val="00E0688D"/>
    <w:rsid w:val="00E12EEB"/>
    <w:rsid w:val="00E1703F"/>
    <w:rsid w:val="00E40AF1"/>
    <w:rsid w:val="00E51455"/>
    <w:rsid w:val="00E61774"/>
    <w:rsid w:val="00E63E95"/>
    <w:rsid w:val="00E73F14"/>
    <w:rsid w:val="00E865A6"/>
    <w:rsid w:val="00E86CE5"/>
    <w:rsid w:val="00E924A9"/>
    <w:rsid w:val="00E93189"/>
    <w:rsid w:val="00EA22F6"/>
    <w:rsid w:val="00EB3868"/>
    <w:rsid w:val="00EB4D29"/>
    <w:rsid w:val="00EC24C5"/>
    <w:rsid w:val="00EC6E52"/>
    <w:rsid w:val="00EE26AC"/>
    <w:rsid w:val="00EE54C9"/>
    <w:rsid w:val="00EE5D80"/>
    <w:rsid w:val="00EE7159"/>
    <w:rsid w:val="00EF58EA"/>
    <w:rsid w:val="00F0566F"/>
    <w:rsid w:val="00F15F3B"/>
    <w:rsid w:val="00F16A03"/>
    <w:rsid w:val="00F2282E"/>
    <w:rsid w:val="00F2534A"/>
    <w:rsid w:val="00F31245"/>
    <w:rsid w:val="00F322F1"/>
    <w:rsid w:val="00F353D3"/>
    <w:rsid w:val="00F36C0D"/>
    <w:rsid w:val="00F37730"/>
    <w:rsid w:val="00F40EF7"/>
    <w:rsid w:val="00F410A7"/>
    <w:rsid w:val="00F4161B"/>
    <w:rsid w:val="00F4503D"/>
    <w:rsid w:val="00F50C88"/>
    <w:rsid w:val="00F5115B"/>
    <w:rsid w:val="00F63301"/>
    <w:rsid w:val="00F71E5B"/>
    <w:rsid w:val="00F77E0A"/>
    <w:rsid w:val="00F77FFD"/>
    <w:rsid w:val="00F91A13"/>
    <w:rsid w:val="00FA09A8"/>
    <w:rsid w:val="00FB40D9"/>
    <w:rsid w:val="00FC26C3"/>
    <w:rsid w:val="00FC3D02"/>
    <w:rsid w:val="00FC5B33"/>
    <w:rsid w:val="00FD1472"/>
    <w:rsid w:val="00FD7796"/>
    <w:rsid w:val="00FE4BA7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777C6"/>
  <w15:chartTrackingRefBased/>
  <w15:docId w15:val="{DE588CFE-3C73-47DB-B33A-67E637B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509F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bercel@vacem.h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E6FD-A4D4-4188-90C7-F5F99783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1146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5</cp:revision>
  <cp:lastPrinted>2022-04-23T13:41:00Z</cp:lastPrinted>
  <dcterms:created xsi:type="dcterms:W3CDTF">2022-04-30T19:56:00Z</dcterms:created>
  <dcterms:modified xsi:type="dcterms:W3CDTF">2022-05-07T20:36:00Z</dcterms:modified>
</cp:coreProperties>
</file>